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F103" w14:textId="325C2F53" w:rsidR="00882EE8" w:rsidRDefault="00882EE8" w:rsidP="008661B7">
      <w:pPr>
        <w:pStyle w:val="Heading3"/>
      </w:pPr>
      <w:bookmarkStart w:id="0" w:name="_Toc33694283"/>
      <w:r>
        <w:t>Priority items in 2020</w:t>
      </w:r>
      <w:bookmarkEnd w:id="0"/>
    </w:p>
    <w:p w14:paraId="1D2C46C5" w14:textId="73F4739F" w:rsidR="00882EE8" w:rsidRDefault="00882EE8" w:rsidP="00882EE8">
      <w:r>
        <w:t xml:space="preserve">The following items were marked as the top priority for the comp plan task force committee as of 2020. This is a </w:t>
      </w:r>
      <w:r w:rsidR="00072A2A">
        <w:t>very useful tool</w:t>
      </w:r>
      <w:r>
        <w:t xml:space="preserve"> </w:t>
      </w:r>
      <w:r w:rsidR="00072A2A">
        <w:t>that can be used when</w:t>
      </w:r>
      <w:r>
        <w:t xml:space="preserve"> implement</w:t>
      </w:r>
      <w:r w:rsidR="00072A2A">
        <w:t>ing</w:t>
      </w:r>
      <w:r>
        <w:t xml:space="preserve"> the comprehensive plan.</w:t>
      </w:r>
    </w:p>
    <w:tbl>
      <w:tblPr>
        <w:tblStyle w:val="TableGrid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7"/>
        <w:gridCol w:w="1800"/>
        <w:gridCol w:w="1710"/>
        <w:gridCol w:w="1980"/>
      </w:tblGrid>
      <w:tr w:rsidR="00882EE8" w:rsidRPr="00D64543" w14:paraId="0032062A" w14:textId="77777777" w:rsidTr="008661B7">
        <w:trPr>
          <w:cantSplit/>
          <w:trHeight w:val="697"/>
        </w:trPr>
        <w:tc>
          <w:tcPr>
            <w:tcW w:w="4677" w:type="dxa"/>
            <w:vAlign w:val="bottom"/>
          </w:tcPr>
          <w:p w14:paraId="5A98B252" w14:textId="77777777" w:rsidR="00882EE8" w:rsidRPr="00526815" w:rsidRDefault="00882EE8" w:rsidP="00EB63C2">
            <w:pPr>
              <w:pStyle w:val="Heading6"/>
              <w:outlineLvl w:val="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E8F3D3" w:themeFill="accent2" w:themeFillTint="33"/>
            <w:vAlign w:val="center"/>
          </w:tcPr>
          <w:p w14:paraId="2EFDD8DE" w14:textId="77777777" w:rsidR="00882EE8" w:rsidRPr="00D64543" w:rsidRDefault="00882EE8" w:rsidP="00EB6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Next steps</w:t>
            </w:r>
          </w:p>
        </w:tc>
        <w:tc>
          <w:tcPr>
            <w:tcW w:w="1710" w:type="dxa"/>
            <w:shd w:val="clear" w:color="auto" w:fill="E8F3D3" w:themeFill="accent2" w:themeFillTint="33"/>
            <w:vAlign w:val="center"/>
          </w:tcPr>
          <w:p w14:paraId="00ED64DF" w14:textId="77777777" w:rsidR="00882EE8" w:rsidRDefault="00882EE8" w:rsidP="00EB63C2">
            <w:pPr>
              <w:jc w:val="center"/>
              <w:rPr>
                <w:sz w:val="20"/>
              </w:rPr>
            </w:pPr>
            <w:r w:rsidRPr="00D64543">
              <w:rPr>
                <w:sz w:val="20"/>
              </w:rPr>
              <w:t>Project lead</w:t>
            </w:r>
            <w:r>
              <w:rPr>
                <w:sz w:val="20"/>
              </w:rPr>
              <w:t xml:space="preserve"> </w:t>
            </w:r>
          </w:p>
          <w:p w14:paraId="5B7597C3" w14:textId="01DC7126" w:rsidR="00882EE8" w:rsidRPr="00D64543" w:rsidRDefault="00882EE8" w:rsidP="00EB6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Partners</w:t>
            </w:r>
          </w:p>
        </w:tc>
        <w:tc>
          <w:tcPr>
            <w:tcW w:w="1980" w:type="dxa"/>
            <w:shd w:val="clear" w:color="auto" w:fill="E8F3D3" w:themeFill="accent2" w:themeFillTint="33"/>
            <w:vAlign w:val="center"/>
          </w:tcPr>
          <w:p w14:paraId="494BE8E2" w14:textId="77777777" w:rsidR="00882EE8" w:rsidRPr="00D64543" w:rsidRDefault="00882EE8" w:rsidP="00EB63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Budget and </w:t>
            </w:r>
            <w:r w:rsidRPr="00D64543">
              <w:rPr>
                <w:sz w:val="20"/>
              </w:rPr>
              <w:t>Funding source</w:t>
            </w:r>
          </w:p>
        </w:tc>
      </w:tr>
      <w:tr w:rsidR="008661B7" w:rsidRPr="0039548F" w14:paraId="37D738A9" w14:textId="77777777" w:rsidTr="008661B7">
        <w:tc>
          <w:tcPr>
            <w:tcW w:w="10167" w:type="dxa"/>
            <w:gridSpan w:val="4"/>
            <w:shd w:val="clear" w:color="auto" w:fill="F2F5D7" w:themeFill="accent3" w:themeFillTint="33"/>
          </w:tcPr>
          <w:p w14:paraId="160E2612" w14:textId="77777777" w:rsidR="008661B7" w:rsidRPr="0039548F" w:rsidRDefault="008661B7" w:rsidP="008661B7">
            <w:pPr>
              <w:pStyle w:val="Heading5"/>
              <w:spacing w:before="0"/>
              <w:outlineLvl w:val="4"/>
              <w:rPr>
                <w:b/>
              </w:rPr>
            </w:pPr>
            <w:r>
              <w:t>Land Use</w:t>
            </w:r>
          </w:p>
        </w:tc>
      </w:tr>
      <w:tr w:rsidR="00882EE8" w14:paraId="7CCF1CDA" w14:textId="77777777" w:rsidTr="008661B7">
        <w:tc>
          <w:tcPr>
            <w:tcW w:w="4677" w:type="dxa"/>
          </w:tcPr>
          <w:p w14:paraId="1A23277E" w14:textId="47BED226" w:rsidR="00882EE8" w:rsidRPr="00BD44E2" w:rsidRDefault="00882EE8" w:rsidP="00882EE8">
            <w:pPr>
              <w:spacing w:after="120"/>
              <w:ind w:left="-15"/>
            </w:pPr>
            <w:r w:rsidRPr="006F093C">
              <w:t>Create a plan to make property ready for development and work to make “shovel-ready”, esp. residential.</w:t>
            </w:r>
          </w:p>
        </w:tc>
        <w:tc>
          <w:tcPr>
            <w:tcW w:w="1800" w:type="dxa"/>
            <w:vAlign w:val="center"/>
          </w:tcPr>
          <w:p w14:paraId="51AEC306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387C9281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1E0D3C4D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55E42970" w14:textId="77777777" w:rsidTr="008661B7">
        <w:tc>
          <w:tcPr>
            <w:tcW w:w="4677" w:type="dxa"/>
          </w:tcPr>
          <w:p w14:paraId="3092D0F4" w14:textId="7E90E872" w:rsidR="00882EE8" w:rsidRPr="00BD44E2" w:rsidRDefault="00882EE8" w:rsidP="00882EE8">
            <w:pPr>
              <w:spacing w:after="120"/>
              <w:ind w:left="-15"/>
            </w:pPr>
            <w:r w:rsidRPr="006F093C">
              <w:t>Identify potential land for development and redevelopment, with special consideration of senior housing, multi-family and commercial.</w:t>
            </w:r>
          </w:p>
        </w:tc>
        <w:tc>
          <w:tcPr>
            <w:tcW w:w="1800" w:type="dxa"/>
            <w:vAlign w:val="center"/>
          </w:tcPr>
          <w:p w14:paraId="0B6700ED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099B473D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2508990C" w14:textId="77777777" w:rsidR="00882EE8" w:rsidRDefault="00882EE8" w:rsidP="00882EE8">
            <w:pPr>
              <w:spacing w:after="240"/>
              <w:jc w:val="center"/>
            </w:pPr>
          </w:p>
        </w:tc>
      </w:tr>
      <w:tr w:rsidR="008661B7" w:rsidRPr="0039548F" w14:paraId="18298DF2" w14:textId="77777777" w:rsidTr="00EB63C2">
        <w:tc>
          <w:tcPr>
            <w:tcW w:w="10167" w:type="dxa"/>
            <w:gridSpan w:val="4"/>
            <w:shd w:val="clear" w:color="auto" w:fill="F2F5D7" w:themeFill="accent3" w:themeFillTint="33"/>
          </w:tcPr>
          <w:p w14:paraId="2B708EF8" w14:textId="77777777" w:rsidR="008661B7" w:rsidRPr="0039548F" w:rsidRDefault="008661B7" w:rsidP="008661B7">
            <w:pPr>
              <w:pStyle w:val="Heading5"/>
              <w:spacing w:before="0"/>
              <w:outlineLvl w:val="4"/>
              <w:rPr>
                <w:b/>
              </w:rPr>
            </w:pPr>
            <w:r>
              <w:t>Housing</w:t>
            </w:r>
          </w:p>
        </w:tc>
      </w:tr>
      <w:tr w:rsidR="00882EE8" w14:paraId="261E468B" w14:textId="77777777" w:rsidTr="008661B7">
        <w:tc>
          <w:tcPr>
            <w:tcW w:w="4677" w:type="dxa"/>
          </w:tcPr>
          <w:p w14:paraId="2D16A3DA" w14:textId="18326C28" w:rsidR="00882EE8" w:rsidRPr="00BD44E2" w:rsidRDefault="00882EE8" w:rsidP="00882EE8">
            <w:pPr>
              <w:spacing w:after="120"/>
              <w:ind w:left="-15"/>
            </w:pPr>
            <w:r w:rsidRPr="006F093C">
              <w:t>Work with the Swift County HRA to utilize housing programs such as USDA to address low-and-moderate income housing needs and any programs to update and renovate the existing housing stock.</w:t>
            </w:r>
          </w:p>
        </w:tc>
        <w:tc>
          <w:tcPr>
            <w:tcW w:w="1800" w:type="dxa"/>
            <w:vAlign w:val="center"/>
          </w:tcPr>
          <w:p w14:paraId="5898A6D4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7344FB8A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3872C5E2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0B4564E0" w14:textId="77777777" w:rsidTr="008661B7">
        <w:tc>
          <w:tcPr>
            <w:tcW w:w="4677" w:type="dxa"/>
          </w:tcPr>
          <w:p w14:paraId="72851B5C" w14:textId="616BEF0E" w:rsidR="00882EE8" w:rsidRPr="00BD44E2" w:rsidRDefault="00882EE8" w:rsidP="00882EE8">
            <w:pPr>
              <w:spacing w:after="120"/>
              <w:ind w:left="-15"/>
            </w:pPr>
            <w:r w:rsidRPr="006F093C">
              <w:t xml:space="preserve">Encourage single-family </w:t>
            </w:r>
            <w:proofErr w:type="gramStart"/>
            <w:r w:rsidRPr="006F093C">
              <w:t>home owners</w:t>
            </w:r>
            <w:proofErr w:type="gramEnd"/>
            <w:r w:rsidRPr="006F093C">
              <w:t xml:space="preserve"> to renovate existing housing into rental properties to increase rental housing availability.</w:t>
            </w:r>
          </w:p>
        </w:tc>
        <w:tc>
          <w:tcPr>
            <w:tcW w:w="1800" w:type="dxa"/>
            <w:vAlign w:val="center"/>
          </w:tcPr>
          <w:p w14:paraId="77778298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3ED9E9E5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48EEC697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3644D0B9" w14:textId="77777777" w:rsidTr="008661B7">
        <w:tc>
          <w:tcPr>
            <w:tcW w:w="4677" w:type="dxa"/>
          </w:tcPr>
          <w:p w14:paraId="003BACF0" w14:textId="04BED297" w:rsidR="00882EE8" w:rsidRPr="00BD44E2" w:rsidRDefault="00882EE8" w:rsidP="00882EE8">
            <w:pPr>
              <w:spacing w:after="120"/>
              <w:ind w:left="-15"/>
            </w:pPr>
            <w:r w:rsidRPr="006F093C">
              <w:t>Create a plan to have housing (both for sale and rental) available for the work force and retired-aged people.</w:t>
            </w:r>
          </w:p>
        </w:tc>
        <w:tc>
          <w:tcPr>
            <w:tcW w:w="1800" w:type="dxa"/>
            <w:vAlign w:val="center"/>
          </w:tcPr>
          <w:p w14:paraId="0C661236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42D55CBD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0E538C94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7BF8A313" w14:textId="77777777" w:rsidTr="008661B7">
        <w:tc>
          <w:tcPr>
            <w:tcW w:w="4677" w:type="dxa"/>
          </w:tcPr>
          <w:p w14:paraId="09082393" w14:textId="27A1B0EA" w:rsidR="00882EE8" w:rsidRPr="00BD44E2" w:rsidRDefault="00882EE8" w:rsidP="00882EE8">
            <w:pPr>
              <w:spacing w:after="120"/>
              <w:ind w:left="-15"/>
            </w:pPr>
            <w:r w:rsidRPr="006F093C">
              <w:t xml:space="preserve">Develop new senior housing. </w:t>
            </w:r>
          </w:p>
        </w:tc>
        <w:tc>
          <w:tcPr>
            <w:tcW w:w="1800" w:type="dxa"/>
            <w:vAlign w:val="center"/>
          </w:tcPr>
          <w:p w14:paraId="18497421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54F8D288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68B17C40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0684C502" w14:textId="77777777" w:rsidTr="008661B7">
        <w:tc>
          <w:tcPr>
            <w:tcW w:w="4677" w:type="dxa"/>
          </w:tcPr>
          <w:p w14:paraId="5EDE4436" w14:textId="010CD47B" w:rsidR="00882EE8" w:rsidRPr="00BD44E2" w:rsidRDefault="00882EE8" w:rsidP="00882EE8">
            <w:pPr>
              <w:spacing w:after="120"/>
              <w:ind w:left="-15"/>
            </w:pPr>
            <w:r w:rsidRPr="006F093C">
              <w:t xml:space="preserve">Conduct a housing inventory and map potential housing redevelopment sites every 5-10 years. </w:t>
            </w:r>
          </w:p>
        </w:tc>
        <w:tc>
          <w:tcPr>
            <w:tcW w:w="1800" w:type="dxa"/>
            <w:vAlign w:val="center"/>
          </w:tcPr>
          <w:p w14:paraId="0FEBB38C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6053B2DC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06019A30" w14:textId="77777777" w:rsidR="00882EE8" w:rsidRDefault="00882EE8" w:rsidP="00882EE8">
            <w:pPr>
              <w:spacing w:after="240"/>
              <w:jc w:val="center"/>
            </w:pPr>
          </w:p>
        </w:tc>
      </w:tr>
      <w:tr w:rsidR="008661B7" w:rsidRPr="0039548F" w14:paraId="551EFDA5" w14:textId="77777777" w:rsidTr="00EB63C2">
        <w:tc>
          <w:tcPr>
            <w:tcW w:w="10167" w:type="dxa"/>
            <w:gridSpan w:val="4"/>
            <w:shd w:val="clear" w:color="auto" w:fill="F2F5D7" w:themeFill="accent3" w:themeFillTint="33"/>
          </w:tcPr>
          <w:p w14:paraId="72C044DE" w14:textId="77777777" w:rsidR="008661B7" w:rsidRPr="0039548F" w:rsidRDefault="008661B7" w:rsidP="008661B7">
            <w:pPr>
              <w:pStyle w:val="Heading5"/>
              <w:spacing w:before="0"/>
              <w:outlineLvl w:val="4"/>
              <w:rPr>
                <w:b/>
              </w:rPr>
            </w:pPr>
            <w:r>
              <w:t>Parks and Recreation</w:t>
            </w:r>
          </w:p>
        </w:tc>
      </w:tr>
      <w:tr w:rsidR="00882EE8" w14:paraId="10569238" w14:textId="77777777" w:rsidTr="008661B7">
        <w:tc>
          <w:tcPr>
            <w:tcW w:w="4677" w:type="dxa"/>
          </w:tcPr>
          <w:p w14:paraId="59C12CDE" w14:textId="6440337F" w:rsidR="00882EE8" w:rsidRPr="00BD44E2" w:rsidRDefault="00882EE8" w:rsidP="00882EE8">
            <w:pPr>
              <w:spacing w:after="120"/>
              <w:ind w:left="-15"/>
            </w:pPr>
            <w:r w:rsidRPr="006F093C">
              <w:t>Add crosswalk with flashing light across Hwy 12, identify solutions to crossing the railroad, and utilize creative solutions to create a walkable city with a safe and convenient pedestrian and bicycle access for all ages.</w:t>
            </w:r>
          </w:p>
        </w:tc>
        <w:tc>
          <w:tcPr>
            <w:tcW w:w="1800" w:type="dxa"/>
            <w:vAlign w:val="center"/>
          </w:tcPr>
          <w:p w14:paraId="62E32A12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3FD1E42F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722BAB46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6386F9B2" w14:textId="77777777" w:rsidTr="008661B7">
        <w:tc>
          <w:tcPr>
            <w:tcW w:w="4677" w:type="dxa"/>
          </w:tcPr>
          <w:p w14:paraId="61279AFC" w14:textId="0E046D8D" w:rsidR="00882EE8" w:rsidRPr="00BD44E2" w:rsidRDefault="00882EE8" w:rsidP="00882EE8">
            <w:pPr>
              <w:spacing w:after="120"/>
              <w:ind w:left="-15"/>
            </w:pPr>
            <w:r w:rsidRPr="006F093C">
              <w:t>Create a park and trail master plan for Kerkhoven that includes potential future improvements and activities to add the city’s Capital Improvements Plan.</w:t>
            </w:r>
          </w:p>
        </w:tc>
        <w:tc>
          <w:tcPr>
            <w:tcW w:w="1800" w:type="dxa"/>
            <w:vAlign w:val="center"/>
          </w:tcPr>
          <w:p w14:paraId="47719E99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6CDE2062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208D3069" w14:textId="77777777" w:rsidR="00882EE8" w:rsidRDefault="00882EE8" w:rsidP="00882EE8">
            <w:pPr>
              <w:spacing w:after="240"/>
              <w:jc w:val="center"/>
            </w:pPr>
          </w:p>
        </w:tc>
      </w:tr>
    </w:tbl>
    <w:p w14:paraId="45FC2E92" w14:textId="77777777" w:rsidR="00072A2A" w:rsidRDefault="00072A2A">
      <w:r>
        <w:br w:type="page"/>
      </w:r>
    </w:p>
    <w:tbl>
      <w:tblPr>
        <w:tblStyle w:val="TableGrid"/>
        <w:tblW w:w="101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77"/>
        <w:gridCol w:w="1800"/>
        <w:gridCol w:w="1710"/>
        <w:gridCol w:w="1980"/>
      </w:tblGrid>
      <w:tr w:rsidR="00401987" w:rsidRPr="00D64543" w14:paraId="57279B1D" w14:textId="77777777" w:rsidTr="00180373">
        <w:trPr>
          <w:cantSplit/>
          <w:trHeight w:val="697"/>
        </w:trPr>
        <w:tc>
          <w:tcPr>
            <w:tcW w:w="4677" w:type="dxa"/>
            <w:vAlign w:val="bottom"/>
          </w:tcPr>
          <w:p w14:paraId="7CE44A2E" w14:textId="77777777" w:rsidR="00401987" w:rsidRPr="00526815" w:rsidRDefault="00401987" w:rsidP="00180373">
            <w:pPr>
              <w:pStyle w:val="Heading6"/>
              <w:outlineLvl w:val="5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00" w:type="dxa"/>
            <w:shd w:val="clear" w:color="auto" w:fill="E8F3D3" w:themeFill="accent2" w:themeFillTint="33"/>
            <w:vAlign w:val="center"/>
          </w:tcPr>
          <w:p w14:paraId="5CFEBB5F" w14:textId="77777777" w:rsidR="00401987" w:rsidRPr="00D64543" w:rsidRDefault="00401987" w:rsidP="0018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Next steps</w:t>
            </w:r>
          </w:p>
        </w:tc>
        <w:tc>
          <w:tcPr>
            <w:tcW w:w="1710" w:type="dxa"/>
            <w:shd w:val="clear" w:color="auto" w:fill="E8F3D3" w:themeFill="accent2" w:themeFillTint="33"/>
            <w:vAlign w:val="center"/>
          </w:tcPr>
          <w:p w14:paraId="336724AC" w14:textId="77777777" w:rsidR="00401987" w:rsidRDefault="00401987" w:rsidP="00180373">
            <w:pPr>
              <w:jc w:val="center"/>
              <w:rPr>
                <w:sz w:val="20"/>
              </w:rPr>
            </w:pPr>
            <w:r w:rsidRPr="00D64543">
              <w:rPr>
                <w:sz w:val="20"/>
              </w:rPr>
              <w:t>Project lead</w:t>
            </w:r>
            <w:r>
              <w:rPr>
                <w:sz w:val="20"/>
              </w:rPr>
              <w:t xml:space="preserve"> </w:t>
            </w:r>
          </w:p>
          <w:p w14:paraId="16F6A950" w14:textId="77777777" w:rsidR="00401987" w:rsidRPr="00D64543" w:rsidRDefault="00401987" w:rsidP="0018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and Partners</w:t>
            </w:r>
          </w:p>
        </w:tc>
        <w:tc>
          <w:tcPr>
            <w:tcW w:w="1980" w:type="dxa"/>
            <w:shd w:val="clear" w:color="auto" w:fill="E8F3D3" w:themeFill="accent2" w:themeFillTint="33"/>
            <w:vAlign w:val="center"/>
          </w:tcPr>
          <w:p w14:paraId="0FCA18D7" w14:textId="77777777" w:rsidR="00401987" w:rsidRPr="00D64543" w:rsidRDefault="00401987" w:rsidP="00180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Budget and </w:t>
            </w:r>
            <w:r w:rsidRPr="00D64543">
              <w:rPr>
                <w:sz w:val="20"/>
              </w:rPr>
              <w:t>Funding source</w:t>
            </w:r>
          </w:p>
        </w:tc>
      </w:tr>
      <w:tr w:rsidR="00072A2A" w:rsidRPr="0039548F" w14:paraId="50EE1E9E" w14:textId="77777777" w:rsidTr="00EB63C2">
        <w:tc>
          <w:tcPr>
            <w:tcW w:w="10167" w:type="dxa"/>
            <w:gridSpan w:val="4"/>
            <w:shd w:val="clear" w:color="auto" w:fill="F2F5D7" w:themeFill="accent3" w:themeFillTint="33"/>
          </w:tcPr>
          <w:p w14:paraId="79D08E40" w14:textId="35ACEC90" w:rsidR="00072A2A" w:rsidRPr="0039548F" w:rsidRDefault="00072A2A" w:rsidP="00072A2A">
            <w:pPr>
              <w:pStyle w:val="Heading5"/>
              <w:spacing w:before="0"/>
              <w:outlineLvl w:val="4"/>
              <w:rPr>
                <w:b/>
              </w:rPr>
            </w:pPr>
            <w:r>
              <w:t>Economic Development</w:t>
            </w:r>
          </w:p>
        </w:tc>
      </w:tr>
      <w:tr w:rsidR="00882EE8" w14:paraId="549EE2D4" w14:textId="77777777" w:rsidTr="008661B7">
        <w:tc>
          <w:tcPr>
            <w:tcW w:w="4677" w:type="dxa"/>
          </w:tcPr>
          <w:p w14:paraId="5586B2A5" w14:textId="5AEB7411" w:rsidR="00882EE8" w:rsidRPr="00BD44E2" w:rsidRDefault="00882EE8" w:rsidP="00882EE8">
            <w:pPr>
              <w:spacing w:after="120"/>
              <w:ind w:left="-15"/>
            </w:pPr>
            <w:bookmarkStart w:id="1" w:name="_GoBack" w:colFirst="3" w:colLast="3"/>
            <w:r w:rsidRPr="006F093C">
              <w:t>Maintain and improve the city website as a marketing tool for economic development.</w:t>
            </w:r>
          </w:p>
        </w:tc>
        <w:tc>
          <w:tcPr>
            <w:tcW w:w="1800" w:type="dxa"/>
            <w:vAlign w:val="center"/>
          </w:tcPr>
          <w:p w14:paraId="2B804487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72D1A7B0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701AF110" w14:textId="77777777" w:rsidR="00882EE8" w:rsidRDefault="00882EE8" w:rsidP="00882EE8">
            <w:pPr>
              <w:spacing w:after="240"/>
              <w:jc w:val="center"/>
            </w:pPr>
          </w:p>
        </w:tc>
      </w:tr>
      <w:bookmarkEnd w:id="1"/>
      <w:tr w:rsidR="00882EE8" w14:paraId="7BEFE9D7" w14:textId="77777777" w:rsidTr="008661B7">
        <w:tc>
          <w:tcPr>
            <w:tcW w:w="4677" w:type="dxa"/>
          </w:tcPr>
          <w:p w14:paraId="6C99F6EF" w14:textId="15D092B6" w:rsidR="00882EE8" w:rsidRPr="00BD44E2" w:rsidRDefault="00882EE8" w:rsidP="00882EE8">
            <w:pPr>
              <w:spacing w:after="120"/>
              <w:ind w:left="-15"/>
            </w:pPr>
            <w:r w:rsidRPr="006F093C">
              <w:t xml:space="preserve">Promote the culture of “local business” and encourage the use of local goods provided in Kerkhoven. </w:t>
            </w:r>
          </w:p>
        </w:tc>
        <w:tc>
          <w:tcPr>
            <w:tcW w:w="1800" w:type="dxa"/>
            <w:vAlign w:val="center"/>
          </w:tcPr>
          <w:p w14:paraId="69A32F79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34613084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0F8EFF96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2AEBAB44" w14:textId="77777777" w:rsidTr="008661B7">
        <w:tc>
          <w:tcPr>
            <w:tcW w:w="4677" w:type="dxa"/>
          </w:tcPr>
          <w:p w14:paraId="23A3AFB0" w14:textId="7D98FE1F" w:rsidR="00882EE8" w:rsidRPr="00BD44E2" w:rsidRDefault="00882EE8" w:rsidP="00882EE8">
            <w:pPr>
              <w:spacing w:after="120"/>
              <w:ind w:left="-15"/>
            </w:pPr>
            <w:r w:rsidRPr="006F093C">
              <w:t>Keep an updated inventory of existing businesses and available buildings and lots.</w:t>
            </w:r>
          </w:p>
        </w:tc>
        <w:tc>
          <w:tcPr>
            <w:tcW w:w="1800" w:type="dxa"/>
            <w:vAlign w:val="center"/>
          </w:tcPr>
          <w:p w14:paraId="5997A643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29D24271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024BA453" w14:textId="77777777" w:rsidR="00882EE8" w:rsidRDefault="00882EE8" w:rsidP="00882EE8">
            <w:pPr>
              <w:spacing w:after="240"/>
              <w:jc w:val="center"/>
            </w:pPr>
          </w:p>
        </w:tc>
      </w:tr>
      <w:tr w:rsidR="00072A2A" w:rsidRPr="0039548F" w14:paraId="3276D38B" w14:textId="77777777" w:rsidTr="00EB63C2">
        <w:tc>
          <w:tcPr>
            <w:tcW w:w="10167" w:type="dxa"/>
            <w:gridSpan w:val="4"/>
            <w:shd w:val="clear" w:color="auto" w:fill="F2F5D7" w:themeFill="accent3" w:themeFillTint="33"/>
          </w:tcPr>
          <w:p w14:paraId="4633209C" w14:textId="77777777" w:rsidR="00072A2A" w:rsidRPr="0039548F" w:rsidRDefault="00072A2A" w:rsidP="00072A2A">
            <w:pPr>
              <w:pStyle w:val="Heading5"/>
              <w:spacing w:before="0"/>
              <w:outlineLvl w:val="4"/>
              <w:rPr>
                <w:b/>
              </w:rPr>
            </w:pPr>
            <w:r>
              <w:t>Public Infrastructure, Facilities, and Services</w:t>
            </w:r>
          </w:p>
        </w:tc>
      </w:tr>
      <w:tr w:rsidR="00882EE8" w14:paraId="750B2B3C" w14:textId="77777777" w:rsidTr="008661B7">
        <w:tc>
          <w:tcPr>
            <w:tcW w:w="4677" w:type="dxa"/>
          </w:tcPr>
          <w:p w14:paraId="2F783FBE" w14:textId="7159D954" w:rsidR="00882EE8" w:rsidRPr="00BD44E2" w:rsidRDefault="00882EE8" w:rsidP="00882EE8">
            <w:pPr>
              <w:spacing w:after="120"/>
              <w:ind w:left="-15"/>
            </w:pPr>
            <w:r w:rsidRPr="006F093C">
              <w:t>Analyze and document the condition and capacity of all city infrastructure on a regular basis to determine need for replacement, repairs, or new services.</w:t>
            </w:r>
          </w:p>
        </w:tc>
        <w:tc>
          <w:tcPr>
            <w:tcW w:w="1800" w:type="dxa"/>
            <w:vAlign w:val="center"/>
          </w:tcPr>
          <w:p w14:paraId="333233C4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27F8B494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0B346B75" w14:textId="77777777" w:rsidR="00882EE8" w:rsidRDefault="00882EE8" w:rsidP="00882EE8">
            <w:pPr>
              <w:spacing w:after="240"/>
              <w:jc w:val="center"/>
            </w:pPr>
          </w:p>
        </w:tc>
      </w:tr>
      <w:tr w:rsidR="00882EE8" w14:paraId="75C50F22" w14:textId="77777777" w:rsidTr="008661B7">
        <w:tc>
          <w:tcPr>
            <w:tcW w:w="4677" w:type="dxa"/>
          </w:tcPr>
          <w:p w14:paraId="540F0A04" w14:textId="1EF36547" w:rsidR="00882EE8" w:rsidRPr="00BD44E2" w:rsidRDefault="00882EE8" w:rsidP="00882EE8">
            <w:pPr>
              <w:spacing w:after="120"/>
              <w:ind w:left="-15"/>
            </w:pPr>
            <w:r w:rsidRPr="006F093C">
              <w:t>Create and implement a Capital Improvement Plan (CIP) to assist with assessing the long-term capital project requirements and to establish funding of high-priority projects in a timely and cost-effective fashion. Prioritize the short-term and long-term needs to keep all city infrastructure and facilities updated and in good working order and includes a plan to finance the updates.</w:t>
            </w:r>
          </w:p>
        </w:tc>
        <w:tc>
          <w:tcPr>
            <w:tcW w:w="1800" w:type="dxa"/>
            <w:vAlign w:val="center"/>
          </w:tcPr>
          <w:p w14:paraId="6000276C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00F550A0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5E22BD4D" w14:textId="77777777" w:rsidR="00882EE8" w:rsidRDefault="00882EE8" w:rsidP="00882EE8">
            <w:pPr>
              <w:spacing w:after="240"/>
              <w:jc w:val="center"/>
            </w:pPr>
          </w:p>
        </w:tc>
      </w:tr>
      <w:tr w:rsidR="00072A2A" w:rsidRPr="0039548F" w14:paraId="16B92B55" w14:textId="77777777" w:rsidTr="00EB63C2">
        <w:tc>
          <w:tcPr>
            <w:tcW w:w="10167" w:type="dxa"/>
            <w:gridSpan w:val="4"/>
            <w:shd w:val="clear" w:color="auto" w:fill="F2F5D7" w:themeFill="accent3" w:themeFillTint="33"/>
          </w:tcPr>
          <w:p w14:paraId="3875B54D" w14:textId="77777777" w:rsidR="00072A2A" w:rsidRPr="0039548F" w:rsidRDefault="00072A2A" w:rsidP="00072A2A">
            <w:pPr>
              <w:pStyle w:val="Heading5"/>
              <w:spacing w:before="0"/>
              <w:outlineLvl w:val="4"/>
              <w:rPr>
                <w:b/>
              </w:rPr>
            </w:pPr>
            <w:r>
              <w:t>Community Vitality</w:t>
            </w:r>
          </w:p>
        </w:tc>
      </w:tr>
      <w:tr w:rsidR="00882EE8" w14:paraId="252389E4" w14:textId="77777777" w:rsidTr="008661B7">
        <w:tc>
          <w:tcPr>
            <w:tcW w:w="4677" w:type="dxa"/>
          </w:tcPr>
          <w:p w14:paraId="60AD0387" w14:textId="7A810EB6" w:rsidR="00882EE8" w:rsidRPr="00BD44E2" w:rsidRDefault="00882EE8" w:rsidP="00882EE8">
            <w:pPr>
              <w:spacing w:after="120"/>
              <w:ind w:left="-15"/>
            </w:pPr>
            <w:r w:rsidRPr="006F093C">
              <w:t>Facilitate cooperation between all organizations to avoid duplication of efforts and create efficiency in the efforts: the city, Kerkhoven EDA, KMS Ministerial, Swift County HRA, community education and all other non-profit or task force groups.</w:t>
            </w:r>
          </w:p>
        </w:tc>
        <w:tc>
          <w:tcPr>
            <w:tcW w:w="1800" w:type="dxa"/>
            <w:vAlign w:val="center"/>
          </w:tcPr>
          <w:p w14:paraId="686D38C4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710" w:type="dxa"/>
            <w:vAlign w:val="center"/>
          </w:tcPr>
          <w:p w14:paraId="4127B888" w14:textId="77777777" w:rsidR="00882EE8" w:rsidRDefault="00882EE8" w:rsidP="00882EE8">
            <w:pPr>
              <w:spacing w:after="240"/>
              <w:jc w:val="center"/>
            </w:pPr>
          </w:p>
        </w:tc>
        <w:tc>
          <w:tcPr>
            <w:tcW w:w="1980" w:type="dxa"/>
            <w:vAlign w:val="center"/>
          </w:tcPr>
          <w:p w14:paraId="2BDF0084" w14:textId="77777777" w:rsidR="00882EE8" w:rsidRDefault="00882EE8" w:rsidP="00882EE8">
            <w:pPr>
              <w:spacing w:after="240"/>
              <w:jc w:val="center"/>
            </w:pPr>
          </w:p>
        </w:tc>
      </w:tr>
    </w:tbl>
    <w:p w14:paraId="43421E7E" w14:textId="77777777" w:rsidR="00882EE8" w:rsidRPr="00882EE8" w:rsidRDefault="00882EE8" w:rsidP="00882EE8"/>
    <w:p w14:paraId="64A3490E" w14:textId="67367CCB" w:rsidR="009D5124" w:rsidRDefault="009D5124"/>
    <w:p w14:paraId="50B2E305" w14:textId="719F194C" w:rsidR="009803A4" w:rsidRPr="00357920" w:rsidRDefault="009803A4" w:rsidP="00357920"/>
    <w:sectPr w:rsidR="009803A4" w:rsidRPr="00357920" w:rsidSect="00737130"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F24D" w14:textId="77777777" w:rsidR="00455C50" w:rsidRDefault="00455C50" w:rsidP="00FB247F">
      <w:pPr>
        <w:spacing w:after="0" w:line="240" w:lineRule="auto"/>
      </w:pPr>
      <w:r>
        <w:separator/>
      </w:r>
    </w:p>
  </w:endnote>
  <w:endnote w:type="continuationSeparator" w:id="0">
    <w:p w14:paraId="4D94DD59" w14:textId="77777777" w:rsidR="00455C50" w:rsidRDefault="00455C50" w:rsidP="00FB247F">
      <w:pPr>
        <w:spacing w:after="0" w:line="240" w:lineRule="auto"/>
      </w:pPr>
      <w:r>
        <w:continuationSeparator/>
      </w:r>
    </w:p>
  </w:endnote>
  <w:endnote w:type="continuationNotice" w:id="1">
    <w:p w14:paraId="0A290584" w14:textId="77777777" w:rsidR="00455C50" w:rsidRDefault="00455C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D2677" w14:textId="5EA681A5" w:rsidR="005239B1" w:rsidRDefault="005239B1" w:rsidP="00357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E489F" w14:textId="77777777" w:rsidR="00455C50" w:rsidRDefault="00455C50" w:rsidP="00FB247F">
      <w:pPr>
        <w:spacing w:after="0" w:line="240" w:lineRule="auto"/>
      </w:pPr>
      <w:r>
        <w:separator/>
      </w:r>
    </w:p>
  </w:footnote>
  <w:footnote w:type="continuationSeparator" w:id="0">
    <w:p w14:paraId="0F97E218" w14:textId="77777777" w:rsidR="00455C50" w:rsidRDefault="00455C50" w:rsidP="00FB247F">
      <w:pPr>
        <w:spacing w:after="0" w:line="240" w:lineRule="auto"/>
      </w:pPr>
      <w:r>
        <w:continuationSeparator/>
      </w:r>
    </w:p>
  </w:footnote>
  <w:footnote w:type="continuationNotice" w:id="1">
    <w:p w14:paraId="5AB2AEB4" w14:textId="77777777" w:rsidR="00455C50" w:rsidRDefault="00455C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C41E9"/>
    <w:multiLevelType w:val="hybridMultilevel"/>
    <w:tmpl w:val="9478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3FE0"/>
    <w:multiLevelType w:val="hybridMultilevel"/>
    <w:tmpl w:val="6A5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0B96"/>
    <w:multiLevelType w:val="hybridMultilevel"/>
    <w:tmpl w:val="4426B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14F89"/>
    <w:multiLevelType w:val="hybridMultilevel"/>
    <w:tmpl w:val="ED26731C"/>
    <w:lvl w:ilvl="0" w:tplc="4BE63F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E51AF"/>
    <w:multiLevelType w:val="hybridMultilevel"/>
    <w:tmpl w:val="DE1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7783E"/>
    <w:multiLevelType w:val="hybridMultilevel"/>
    <w:tmpl w:val="637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85E16"/>
    <w:multiLevelType w:val="hybridMultilevel"/>
    <w:tmpl w:val="6E22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23189"/>
    <w:multiLevelType w:val="hybridMultilevel"/>
    <w:tmpl w:val="13227C1C"/>
    <w:lvl w:ilvl="0" w:tplc="97809928">
      <w:start w:val="1"/>
      <w:numFmt w:val="decimal"/>
      <w:lvlText w:val="%1."/>
      <w:lvlJc w:val="left"/>
      <w:pPr>
        <w:ind w:left="81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B5E11"/>
    <w:multiLevelType w:val="hybridMultilevel"/>
    <w:tmpl w:val="AC8E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40781"/>
    <w:multiLevelType w:val="hybridMultilevel"/>
    <w:tmpl w:val="12F243A2"/>
    <w:lvl w:ilvl="0" w:tplc="D2582E9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973893"/>
    <w:multiLevelType w:val="hybridMultilevel"/>
    <w:tmpl w:val="02A6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7EA2"/>
    <w:multiLevelType w:val="hybridMultilevel"/>
    <w:tmpl w:val="A5D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615D6"/>
    <w:multiLevelType w:val="hybridMultilevel"/>
    <w:tmpl w:val="CD4C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92B57"/>
    <w:multiLevelType w:val="hybridMultilevel"/>
    <w:tmpl w:val="C690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21D62"/>
    <w:multiLevelType w:val="hybridMultilevel"/>
    <w:tmpl w:val="DDE09514"/>
    <w:lvl w:ilvl="0" w:tplc="6B60B5C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4AB5C4" w:themeColor="accent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26A9C"/>
    <w:multiLevelType w:val="hybridMultilevel"/>
    <w:tmpl w:val="4974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617E7"/>
    <w:multiLevelType w:val="hybridMultilevel"/>
    <w:tmpl w:val="8040A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F14F77"/>
    <w:multiLevelType w:val="hybridMultilevel"/>
    <w:tmpl w:val="9C08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90C60"/>
    <w:multiLevelType w:val="hybridMultilevel"/>
    <w:tmpl w:val="F8046CD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C42C0"/>
    <w:multiLevelType w:val="multilevel"/>
    <w:tmpl w:val="FD16F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3845"/>
    <w:multiLevelType w:val="hybridMultilevel"/>
    <w:tmpl w:val="2150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A6B2E"/>
    <w:multiLevelType w:val="hybridMultilevel"/>
    <w:tmpl w:val="6C1CC846"/>
    <w:lvl w:ilvl="0" w:tplc="B94ABAEC">
      <w:start w:val="1"/>
      <w:numFmt w:val="bullet"/>
      <w:pStyle w:val="summarybullets"/>
      <w:lvlText w:val=""/>
      <w:lvlJc w:val="left"/>
      <w:pPr>
        <w:ind w:left="4950" w:hanging="360"/>
      </w:pPr>
      <w:rPr>
        <w:rFonts w:ascii="Wingdings 3" w:hAnsi="Wingdings 3" w:hint="default"/>
        <w:color w:val="4AB5C4" w:themeColor="accent5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93549"/>
    <w:multiLevelType w:val="hybridMultilevel"/>
    <w:tmpl w:val="F3886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2E7D"/>
    <w:multiLevelType w:val="hybridMultilevel"/>
    <w:tmpl w:val="37B699F2"/>
    <w:lvl w:ilvl="0" w:tplc="E5B4AE5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17540"/>
    <w:multiLevelType w:val="hybridMultilevel"/>
    <w:tmpl w:val="D25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80ADD"/>
    <w:multiLevelType w:val="hybridMultilevel"/>
    <w:tmpl w:val="AC8E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063C0"/>
    <w:multiLevelType w:val="hybridMultilevel"/>
    <w:tmpl w:val="003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2696C"/>
    <w:multiLevelType w:val="hybridMultilevel"/>
    <w:tmpl w:val="5914C200"/>
    <w:lvl w:ilvl="0" w:tplc="2D86C11A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641A9"/>
    <w:multiLevelType w:val="hybridMultilevel"/>
    <w:tmpl w:val="5F96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11DF6"/>
    <w:multiLevelType w:val="hybridMultilevel"/>
    <w:tmpl w:val="5E9C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72092"/>
    <w:multiLevelType w:val="hybridMultilevel"/>
    <w:tmpl w:val="6CFA510A"/>
    <w:lvl w:ilvl="0" w:tplc="E5B4AE5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D5401"/>
    <w:multiLevelType w:val="hybridMultilevel"/>
    <w:tmpl w:val="B27C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062F30"/>
    <w:multiLevelType w:val="hybridMultilevel"/>
    <w:tmpl w:val="FF8E7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F35ECA"/>
    <w:multiLevelType w:val="hybridMultilevel"/>
    <w:tmpl w:val="67C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9E712C"/>
    <w:multiLevelType w:val="multilevel"/>
    <w:tmpl w:val="41585B3E"/>
    <w:lvl w:ilvl="0">
      <w:start w:val="85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abstractNum w:abstractNumId="35" w15:restartNumberingAfterBreak="0">
    <w:nsid w:val="55B71848"/>
    <w:multiLevelType w:val="hybridMultilevel"/>
    <w:tmpl w:val="685A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101F45"/>
    <w:multiLevelType w:val="hybridMultilevel"/>
    <w:tmpl w:val="9856801A"/>
    <w:lvl w:ilvl="0" w:tplc="D2582E9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641909"/>
    <w:multiLevelType w:val="hybridMultilevel"/>
    <w:tmpl w:val="4464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B4A32"/>
    <w:multiLevelType w:val="hybridMultilevel"/>
    <w:tmpl w:val="59A8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D5D96"/>
    <w:multiLevelType w:val="hybridMultilevel"/>
    <w:tmpl w:val="05DE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235893"/>
    <w:multiLevelType w:val="multilevel"/>
    <w:tmpl w:val="CFA0B3A8"/>
    <w:lvl w:ilvl="0">
      <w:start w:val="10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hint="default"/>
      </w:rPr>
    </w:lvl>
  </w:abstractNum>
  <w:abstractNum w:abstractNumId="41" w15:restartNumberingAfterBreak="0">
    <w:nsid w:val="61471A8D"/>
    <w:multiLevelType w:val="hybridMultilevel"/>
    <w:tmpl w:val="7966ACF2"/>
    <w:lvl w:ilvl="0" w:tplc="C64AA5C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C166A"/>
    <w:multiLevelType w:val="hybridMultilevel"/>
    <w:tmpl w:val="0A98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E3A18"/>
    <w:multiLevelType w:val="multilevel"/>
    <w:tmpl w:val="FD16FD2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25A9B"/>
    <w:multiLevelType w:val="hybridMultilevel"/>
    <w:tmpl w:val="B89CD5D4"/>
    <w:lvl w:ilvl="0" w:tplc="EB3CEA64">
      <w:start w:val="1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8F7ABA"/>
    <w:multiLevelType w:val="hybridMultilevel"/>
    <w:tmpl w:val="F3E8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D6BE5"/>
    <w:multiLevelType w:val="hybridMultilevel"/>
    <w:tmpl w:val="025E439C"/>
    <w:lvl w:ilvl="0" w:tplc="E5B4AE5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C52D5D"/>
    <w:multiLevelType w:val="hybridMultilevel"/>
    <w:tmpl w:val="2CDC57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44"/>
  </w:num>
  <w:num w:numId="5">
    <w:abstractNumId w:val="32"/>
  </w:num>
  <w:num w:numId="6">
    <w:abstractNumId w:val="39"/>
  </w:num>
  <w:num w:numId="7">
    <w:abstractNumId w:val="41"/>
  </w:num>
  <w:num w:numId="8">
    <w:abstractNumId w:val="15"/>
  </w:num>
  <w:num w:numId="9">
    <w:abstractNumId w:val="43"/>
  </w:num>
  <w:num w:numId="10">
    <w:abstractNumId w:val="34"/>
  </w:num>
  <w:num w:numId="11">
    <w:abstractNumId w:val="33"/>
  </w:num>
  <w:num w:numId="12">
    <w:abstractNumId w:val="42"/>
  </w:num>
  <w:num w:numId="13">
    <w:abstractNumId w:val="22"/>
  </w:num>
  <w:num w:numId="14">
    <w:abstractNumId w:val="26"/>
  </w:num>
  <w:num w:numId="15">
    <w:abstractNumId w:val="38"/>
  </w:num>
  <w:num w:numId="16">
    <w:abstractNumId w:val="37"/>
  </w:num>
  <w:num w:numId="17">
    <w:abstractNumId w:val="35"/>
  </w:num>
  <w:num w:numId="18">
    <w:abstractNumId w:val="31"/>
  </w:num>
  <w:num w:numId="19">
    <w:abstractNumId w:val="20"/>
  </w:num>
  <w:num w:numId="20">
    <w:abstractNumId w:val="18"/>
  </w:num>
  <w:num w:numId="21">
    <w:abstractNumId w:val="19"/>
  </w:num>
  <w:num w:numId="22">
    <w:abstractNumId w:val="6"/>
  </w:num>
  <w:num w:numId="23">
    <w:abstractNumId w:val="17"/>
  </w:num>
  <w:num w:numId="24">
    <w:abstractNumId w:val="2"/>
  </w:num>
  <w:num w:numId="25">
    <w:abstractNumId w:val="16"/>
  </w:num>
  <w:num w:numId="26">
    <w:abstractNumId w:val="21"/>
  </w:num>
  <w:num w:numId="27">
    <w:abstractNumId w:val="36"/>
  </w:num>
  <w:num w:numId="28">
    <w:abstractNumId w:val="9"/>
  </w:num>
  <w:num w:numId="29">
    <w:abstractNumId w:val="24"/>
  </w:num>
  <w:num w:numId="30">
    <w:abstractNumId w:val="40"/>
  </w:num>
  <w:num w:numId="31">
    <w:abstractNumId w:val="12"/>
  </w:num>
  <w:num w:numId="32">
    <w:abstractNumId w:val="27"/>
  </w:num>
  <w:num w:numId="33">
    <w:abstractNumId w:val="1"/>
  </w:num>
  <w:num w:numId="34">
    <w:abstractNumId w:val="23"/>
  </w:num>
  <w:num w:numId="35">
    <w:abstractNumId w:val="46"/>
  </w:num>
  <w:num w:numId="36">
    <w:abstractNumId w:val="11"/>
  </w:num>
  <w:num w:numId="37">
    <w:abstractNumId w:val="0"/>
  </w:num>
  <w:num w:numId="38">
    <w:abstractNumId w:val="13"/>
  </w:num>
  <w:num w:numId="39">
    <w:abstractNumId w:val="45"/>
  </w:num>
  <w:num w:numId="40">
    <w:abstractNumId w:val="4"/>
  </w:num>
  <w:num w:numId="41">
    <w:abstractNumId w:val="25"/>
  </w:num>
  <w:num w:numId="42">
    <w:abstractNumId w:val="30"/>
  </w:num>
  <w:num w:numId="43">
    <w:abstractNumId w:val="28"/>
  </w:num>
  <w:num w:numId="44">
    <w:abstractNumId w:val="5"/>
  </w:num>
  <w:num w:numId="45">
    <w:abstractNumId w:val="7"/>
  </w:num>
  <w:num w:numId="46">
    <w:abstractNumId w:val="14"/>
  </w:num>
  <w:num w:numId="47">
    <w:abstractNumId w:val="8"/>
  </w:num>
  <w:num w:numId="48">
    <w:abstractNumId w:val="4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9B"/>
    <w:rsid w:val="00000BD7"/>
    <w:rsid w:val="00001504"/>
    <w:rsid w:val="000019BD"/>
    <w:rsid w:val="00001E25"/>
    <w:rsid w:val="0000312A"/>
    <w:rsid w:val="000033DE"/>
    <w:rsid w:val="00005915"/>
    <w:rsid w:val="00007025"/>
    <w:rsid w:val="0000764D"/>
    <w:rsid w:val="000121F8"/>
    <w:rsid w:val="000136B6"/>
    <w:rsid w:val="0001591C"/>
    <w:rsid w:val="0001700A"/>
    <w:rsid w:val="00021415"/>
    <w:rsid w:val="00021749"/>
    <w:rsid w:val="000226D1"/>
    <w:rsid w:val="00025464"/>
    <w:rsid w:val="0003302E"/>
    <w:rsid w:val="00034E9D"/>
    <w:rsid w:val="0003649C"/>
    <w:rsid w:val="00036E1E"/>
    <w:rsid w:val="000376ED"/>
    <w:rsid w:val="000376F6"/>
    <w:rsid w:val="00037F02"/>
    <w:rsid w:val="000408B2"/>
    <w:rsid w:val="00041EC4"/>
    <w:rsid w:val="00052BF5"/>
    <w:rsid w:val="00053CFE"/>
    <w:rsid w:val="000543E8"/>
    <w:rsid w:val="00054B35"/>
    <w:rsid w:val="00055421"/>
    <w:rsid w:val="000555FE"/>
    <w:rsid w:val="00056239"/>
    <w:rsid w:val="000566C4"/>
    <w:rsid w:val="00060355"/>
    <w:rsid w:val="000607F4"/>
    <w:rsid w:val="0006443A"/>
    <w:rsid w:val="00070D4F"/>
    <w:rsid w:val="00071BEE"/>
    <w:rsid w:val="00071D0B"/>
    <w:rsid w:val="00072A2A"/>
    <w:rsid w:val="000744AD"/>
    <w:rsid w:val="000749AA"/>
    <w:rsid w:val="00075230"/>
    <w:rsid w:val="00076EC9"/>
    <w:rsid w:val="00076F04"/>
    <w:rsid w:val="00082EA9"/>
    <w:rsid w:val="0008309C"/>
    <w:rsid w:val="00083923"/>
    <w:rsid w:val="00090F4B"/>
    <w:rsid w:val="00092A3E"/>
    <w:rsid w:val="00095CFB"/>
    <w:rsid w:val="000A00C3"/>
    <w:rsid w:val="000A04DC"/>
    <w:rsid w:val="000A066A"/>
    <w:rsid w:val="000A1B47"/>
    <w:rsid w:val="000A40E4"/>
    <w:rsid w:val="000A5C29"/>
    <w:rsid w:val="000A6F02"/>
    <w:rsid w:val="000A786D"/>
    <w:rsid w:val="000B0C1B"/>
    <w:rsid w:val="000B0DFB"/>
    <w:rsid w:val="000B206C"/>
    <w:rsid w:val="000B270A"/>
    <w:rsid w:val="000B2AF2"/>
    <w:rsid w:val="000B315C"/>
    <w:rsid w:val="000B3FA4"/>
    <w:rsid w:val="000B6960"/>
    <w:rsid w:val="000C0031"/>
    <w:rsid w:val="000C1646"/>
    <w:rsid w:val="000C1F08"/>
    <w:rsid w:val="000C2D92"/>
    <w:rsid w:val="000C2E37"/>
    <w:rsid w:val="000C4ECF"/>
    <w:rsid w:val="000C5506"/>
    <w:rsid w:val="000C67EC"/>
    <w:rsid w:val="000C6D0A"/>
    <w:rsid w:val="000C7408"/>
    <w:rsid w:val="000D09A2"/>
    <w:rsid w:val="000D137F"/>
    <w:rsid w:val="000D4240"/>
    <w:rsid w:val="000D75C5"/>
    <w:rsid w:val="000D78E0"/>
    <w:rsid w:val="000E179B"/>
    <w:rsid w:val="000E398F"/>
    <w:rsid w:val="000F0A5C"/>
    <w:rsid w:val="000F34A7"/>
    <w:rsid w:val="001025DE"/>
    <w:rsid w:val="00102953"/>
    <w:rsid w:val="00106112"/>
    <w:rsid w:val="0010649E"/>
    <w:rsid w:val="001100EC"/>
    <w:rsid w:val="001103BB"/>
    <w:rsid w:val="0011181E"/>
    <w:rsid w:val="00112804"/>
    <w:rsid w:val="00112C34"/>
    <w:rsid w:val="00115D40"/>
    <w:rsid w:val="0011790D"/>
    <w:rsid w:val="00117D52"/>
    <w:rsid w:val="00120ED2"/>
    <w:rsid w:val="00121EB1"/>
    <w:rsid w:val="00122A1A"/>
    <w:rsid w:val="001232A0"/>
    <w:rsid w:val="0012541E"/>
    <w:rsid w:val="00125AC8"/>
    <w:rsid w:val="00127703"/>
    <w:rsid w:val="001309DE"/>
    <w:rsid w:val="001328B6"/>
    <w:rsid w:val="00134233"/>
    <w:rsid w:val="0013488E"/>
    <w:rsid w:val="001350A4"/>
    <w:rsid w:val="0014128A"/>
    <w:rsid w:val="00141F26"/>
    <w:rsid w:val="001447AD"/>
    <w:rsid w:val="00146E57"/>
    <w:rsid w:val="00147A31"/>
    <w:rsid w:val="001512E2"/>
    <w:rsid w:val="0015135E"/>
    <w:rsid w:val="0015455E"/>
    <w:rsid w:val="00154E52"/>
    <w:rsid w:val="00156A10"/>
    <w:rsid w:val="00162550"/>
    <w:rsid w:val="00162551"/>
    <w:rsid w:val="00162C94"/>
    <w:rsid w:val="001635D5"/>
    <w:rsid w:val="00164131"/>
    <w:rsid w:val="00164246"/>
    <w:rsid w:val="001708CF"/>
    <w:rsid w:val="0017093C"/>
    <w:rsid w:val="00170C26"/>
    <w:rsid w:val="0017166A"/>
    <w:rsid w:val="00172C68"/>
    <w:rsid w:val="001739C0"/>
    <w:rsid w:val="0017558C"/>
    <w:rsid w:val="00176034"/>
    <w:rsid w:val="00176AD4"/>
    <w:rsid w:val="00182180"/>
    <w:rsid w:val="001832DF"/>
    <w:rsid w:val="00183A01"/>
    <w:rsid w:val="00183A62"/>
    <w:rsid w:val="00184A89"/>
    <w:rsid w:val="00185FC1"/>
    <w:rsid w:val="00187F2E"/>
    <w:rsid w:val="00190C5C"/>
    <w:rsid w:val="001926C9"/>
    <w:rsid w:val="0019489F"/>
    <w:rsid w:val="00195327"/>
    <w:rsid w:val="00195CDF"/>
    <w:rsid w:val="001A0416"/>
    <w:rsid w:val="001A041F"/>
    <w:rsid w:val="001A07ED"/>
    <w:rsid w:val="001A0A4D"/>
    <w:rsid w:val="001A17EE"/>
    <w:rsid w:val="001A1A72"/>
    <w:rsid w:val="001A3A68"/>
    <w:rsid w:val="001A4E08"/>
    <w:rsid w:val="001B22C4"/>
    <w:rsid w:val="001B2ADD"/>
    <w:rsid w:val="001B5C6E"/>
    <w:rsid w:val="001B75B2"/>
    <w:rsid w:val="001B7E01"/>
    <w:rsid w:val="001C07D1"/>
    <w:rsid w:val="001C08BD"/>
    <w:rsid w:val="001C1052"/>
    <w:rsid w:val="001C1EC0"/>
    <w:rsid w:val="001C2E62"/>
    <w:rsid w:val="001C4E22"/>
    <w:rsid w:val="001C55E0"/>
    <w:rsid w:val="001D3131"/>
    <w:rsid w:val="001D3420"/>
    <w:rsid w:val="001D554F"/>
    <w:rsid w:val="001D7FDC"/>
    <w:rsid w:val="001E466F"/>
    <w:rsid w:val="001E502E"/>
    <w:rsid w:val="001E5BB1"/>
    <w:rsid w:val="001E7AE7"/>
    <w:rsid w:val="001F306E"/>
    <w:rsid w:val="001F6BED"/>
    <w:rsid w:val="001F6EB3"/>
    <w:rsid w:val="001F7475"/>
    <w:rsid w:val="00201F67"/>
    <w:rsid w:val="002024A5"/>
    <w:rsid w:val="0020617E"/>
    <w:rsid w:val="0020762A"/>
    <w:rsid w:val="00210DB6"/>
    <w:rsid w:val="002124DB"/>
    <w:rsid w:val="002169D0"/>
    <w:rsid w:val="00220775"/>
    <w:rsid w:val="0022111B"/>
    <w:rsid w:val="00227249"/>
    <w:rsid w:val="00230BF8"/>
    <w:rsid w:val="00231034"/>
    <w:rsid w:val="00231C8B"/>
    <w:rsid w:val="0023219B"/>
    <w:rsid w:val="00232AFC"/>
    <w:rsid w:val="00232C37"/>
    <w:rsid w:val="00233832"/>
    <w:rsid w:val="00241C40"/>
    <w:rsid w:val="0024341E"/>
    <w:rsid w:val="002436C4"/>
    <w:rsid w:val="00243B92"/>
    <w:rsid w:val="0024417B"/>
    <w:rsid w:val="00244A33"/>
    <w:rsid w:val="00247245"/>
    <w:rsid w:val="002513B8"/>
    <w:rsid w:val="00251B26"/>
    <w:rsid w:val="002520C5"/>
    <w:rsid w:val="00252AA9"/>
    <w:rsid w:val="00255F37"/>
    <w:rsid w:val="002571A8"/>
    <w:rsid w:val="0025790C"/>
    <w:rsid w:val="002623BC"/>
    <w:rsid w:val="00262F31"/>
    <w:rsid w:val="00263687"/>
    <w:rsid w:val="00264136"/>
    <w:rsid w:val="0026422D"/>
    <w:rsid w:val="00266223"/>
    <w:rsid w:val="0026731C"/>
    <w:rsid w:val="00270ABB"/>
    <w:rsid w:val="00271548"/>
    <w:rsid w:val="00271EFC"/>
    <w:rsid w:val="002767C1"/>
    <w:rsid w:val="002772F4"/>
    <w:rsid w:val="0027741D"/>
    <w:rsid w:val="002800A8"/>
    <w:rsid w:val="002808F4"/>
    <w:rsid w:val="002839D9"/>
    <w:rsid w:val="00286540"/>
    <w:rsid w:val="00286C62"/>
    <w:rsid w:val="00292BB7"/>
    <w:rsid w:val="002930AE"/>
    <w:rsid w:val="002931BC"/>
    <w:rsid w:val="0029374B"/>
    <w:rsid w:val="00293DC7"/>
    <w:rsid w:val="00294609"/>
    <w:rsid w:val="00294709"/>
    <w:rsid w:val="002A0000"/>
    <w:rsid w:val="002A03E7"/>
    <w:rsid w:val="002A21B4"/>
    <w:rsid w:val="002A4D82"/>
    <w:rsid w:val="002A701B"/>
    <w:rsid w:val="002A78A1"/>
    <w:rsid w:val="002B13E7"/>
    <w:rsid w:val="002B185F"/>
    <w:rsid w:val="002B2D98"/>
    <w:rsid w:val="002B3BB6"/>
    <w:rsid w:val="002B5044"/>
    <w:rsid w:val="002B6F4F"/>
    <w:rsid w:val="002C0DC6"/>
    <w:rsid w:val="002C2E2D"/>
    <w:rsid w:val="002C3670"/>
    <w:rsid w:val="002C4B01"/>
    <w:rsid w:val="002C4E31"/>
    <w:rsid w:val="002C73CC"/>
    <w:rsid w:val="002D0014"/>
    <w:rsid w:val="002D050F"/>
    <w:rsid w:val="002D1086"/>
    <w:rsid w:val="002D39AD"/>
    <w:rsid w:val="002D57B3"/>
    <w:rsid w:val="002D5F56"/>
    <w:rsid w:val="002D6F9E"/>
    <w:rsid w:val="002D785B"/>
    <w:rsid w:val="002E01C0"/>
    <w:rsid w:val="002E0DB9"/>
    <w:rsid w:val="002E27C8"/>
    <w:rsid w:val="002E2C38"/>
    <w:rsid w:val="002E39BC"/>
    <w:rsid w:val="002E786A"/>
    <w:rsid w:val="002F05B4"/>
    <w:rsid w:val="002F126B"/>
    <w:rsid w:val="002F192C"/>
    <w:rsid w:val="002F1FD5"/>
    <w:rsid w:val="002F2706"/>
    <w:rsid w:val="002F4121"/>
    <w:rsid w:val="002F448C"/>
    <w:rsid w:val="002F5463"/>
    <w:rsid w:val="002F7C80"/>
    <w:rsid w:val="00300B14"/>
    <w:rsid w:val="00302CB1"/>
    <w:rsid w:val="00303A41"/>
    <w:rsid w:val="00310576"/>
    <w:rsid w:val="00311B7A"/>
    <w:rsid w:val="00312596"/>
    <w:rsid w:val="00312C2B"/>
    <w:rsid w:val="00314FD7"/>
    <w:rsid w:val="003162C3"/>
    <w:rsid w:val="0031655A"/>
    <w:rsid w:val="00316769"/>
    <w:rsid w:val="00317D5A"/>
    <w:rsid w:val="00323392"/>
    <w:rsid w:val="00326F5B"/>
    <w:rsid w:val="003304F2"/>
    <w:rsid w:val="00333D5B"/>
    <w:rsid w:val="003351B0"/>
    <w:rsid w:val="0033631F"/>
    <w:rsid w:val="00337D71"/>
    <w:rsid w:val="003400DB"/>
    <w:rsid w:val="003412E7"/>
    <w:rsid w:val="003421DC"/>
    <w:rsid w:val="00342639"/>
    <w:rsid w:val="003451F1"/>
    <w:rsid w:val="003462FD"/>
    <w:rsid w:val="00346542"/>
    <w:rsid w:val="0034787F"/>
    <w:rsid w:val="003508D6"/>
    <w:rsid w:val="00352428"/>
    <w:rsid w:val="003534E5"/>
    <w:rsid w:val="00355878"/>
    <w:rsid w:val="003570E3"/>
    <w:rsid w:val="003576FD"/>
    <w:rsid w:val="00357920"/>
    <w:rsid w:val="00357BCF"/>
    <w:rsid w:val="00360966"/>
    <w:rsid w:val="00361381"/>
    <w:rsid w:val="00362DCA"/>
    <w:rsid w:val="003641D4"/>
    <w:rsid w:val="0036539F"/>
    <w:rsid w:val="00366E2C"/>
    <w:rsid w:val="00371032"/>
    <w:rsid w:val="00372F1A"/>
    <w:rsid w:val="00373995"/>
    <w:rsid w:val="0037710B"/>
    <w:rsid w:val="00380382"/>
    <w:rsid w:val="0038177A"/>
    <w:rsid w:val="003868F6"/>
    <w:rsid w:val="003876A1"/>
    <w:rsid w:val="00390FBE"/>
    <w:rsid w:val="0039548F"/>
    <w:rsid w:val="003A0623"/>
    <w:rsid w:val="003A0824"/>
    <w:rsid w:val="003A0EB1"/>
    <w:rsid w:val="003A3677"/>
    <w:rsid w:val="003A46F9"/>
    <w:rsid w:val="003A5BC3"/>
    <w:rsid w:val="003A7994"/>
    <w:rsid w:val="003B1619"/>
    <w:rsid w:val="003B3423"/>
    <w:rsid w:val="003B512D"/>
    <w:rsid w:val="003B6D6A"/>
    <w:rsid w:val="003B6EFE"/>
    <w:rsid w:val="003B75D2"/>
    <w:rsid w:val="003C0A47"/>
    <w:rsid w:val="003C3484"/>
    <w:rsid w:val="003C40BF"/>
    <w:rsid w:val="003C4F89"/>
    <w:rsid w:val="003C7848"/>
    <w:rsid w:val="003D02B5"/>
    <w:rsid w:val="003D096B"/>
    <w:rsid w:val="003D1EE2"/>
    <w:rsid w:val="003D2E0D"/>
    <w:rsid w:val="003D3665"/>
    <w:rsid w:val="003D36D9"/>
    <w:rsid w:val="003D453C"/>
    <w:rsid w:val="003D4EAD"/>
    <w:rsid w:val="003D6FE2"/>
    <w:rsid w:val="003E09ED"/>
    <w:rsid w:val="003E0AB5"/>
    <w:rsid w:val="003E0EDE"/>
    <w:rsid w:val="003E1BFB"/>
    <w:rsid w:val="003E3232"/>
    <w:rsid w:val="003E337B"/>
    <w:rsid w:val="003E385D"/>
    <w:rsid w:val="003E3B86"/>
    <w:rsid w:val="003E3CDE"/>
    <w:rsid w:val="003E454A"/>
    <w:rsid w:val="003E746D"/>
    <w:rsid w:val="003F0762"/>
    <w:rsid w:val="003F0F92"/>
    <w:rsid w:val="003F36CC"/>
    <w:rsid w:val="003F39EF"/>
    <w:rsid w:val="003F4092"/>
    <w:rsid w:val="003F723F"/>
    <w:rsid w:val="003F74D6"/>
    <w:rsid w:val="00401987"/>
    <w:rsid w:val="00403124"/>
    <w:rsid w:val="00403275"/>
    <w:rsid w:val="004034C1"/>
    <w:rsid w:val="00405FB6"/>
    <w:rsid w:val="004069E7"/>
    <w:rsid w:val="00407BB0"/>
    <w:rsid w:val="00407E53"/>
    <w:rsid w:val="00410842"/>
    <w:rsid w:val="00410E55"/>
    <w:rsid w:val="004124EA"/>
    <w:rsid w:val="0041367D"/>
    <w:rsid w:val="00413A61"/>
    <w:rsid w:val="004154F0"/>
    <w:rsid w:val="004162E5"/>
    <w:rsid w:val="00416A41"/>
    <w:rsid w:val="00416CB7"/>
    <w:rsid w:val="004177A3"/>
    <w:rsid w:val="00417EE4"/>
    <w:rsid w:val="00420C36"/>
    <w:rsid w:val="00425709"/>
    <w:rsid w:val="00425C50"/>
    <w:rsid w:val="00427BE6"/>
    <w:rsid w:val="00430276"/>
    <w:rsid w:val="0043143F"/>
    <w:rsid w:val="004315AA"/>
    <w:rsid w:val="004353C3"/>
    <w:rsid w:val="00437EC6"/>
    <w:rsid w:val="00440CE7"/>
    <w:rsid w:val="0044553D"/>
    <w:rsid w:val="004467D7"/>
    <w:rsid w:val="00446A0C"/>
    <w:rsid w:val="004539BA"/>
    <w:rsid w:val="0045413B"/>
    <w:rsid w:val="0045581F"/>
    <w:rsid w:val="00455C50"/>
    <w:rsid w:val="00457AD2"/>
    <w:rsid w:val="00463E69"/>
    <w:rsid w:val="0046553C"/>
    <w:rsid w:val="00465CF4"/>
    <w:rsid w:val="00466886"/>
    <w:rsid w:val="00471614"/>
    <w:rsid w:val="00474144"/>
    <w:rsid w:val="004742A7"/>
    <w:rsid w:val="00480848"/>
    <w:rsid w:val="00482565"/>
    <w:rsid w:val="00482A4C"/>
    <w:rsid w:val="00483EA7"/>
    <w:rsid w:val="00484882"/>
    <w:rsid w:val="004861D2"/>
    <w:rsid w:val="00487753"/>
    <w:rsid w:val="004912B0"/>
    <w:rsid w:val="0049351A"/>
    <w:rsid w:val="00495354"/>
    <w:rsid w:val="004965B7"/>
    <w:rsid w:val="0049704D"/>
    <w:rsid w:val="004A049E"/>
    <w:rsid w:val="004A0C19"/>
    <w:rsid w:val="004A2717"/>
    <w:rsid w:val="004B0FC8"/>
    <w:rsid w:val="004B407D"/>
    <w:rsid w:val="004B6A8F"/>
    <w:rsid w:val="004B73C2"/>
    <w:rsid w:val="004C0E85"/>
    <w:rsid w:val="004C11F6"/>
    <w:rsid w:val="004C2EF7"/>
    <w:rsid w:val="004C3F7B"/>
    <w:rsid w:val="004C4DA3"/>
    <w:rsid w:val="004C7CA3"/>
    <w:rsid w:val="004D04E6"/>
    <w:rsid w:val="004D0870"/>
    <w:rsid w:val="004D192B"/>
    <w:rsid w:val="004D212C"/>
    <w:rsid w:val="004D23E8"/>
    <w:rsid w:val="004D2B15"/>
    <w:rsid w:val="004D3A7B"/>
    <w:rsid w:val="004D6183"/>
    <w:rsid w:val="004E064D"/>
    <w:rsid w:val="004E095C"/>
    <w:rsid w:val="004E3BF3"/>
    <w:rsid w:val="004E40C4"/>
    <w:rsid w:val="004E40C7"/>
    <w:rsid w:val="004E746E"/>
    <w:rsid w:val="004F0F6D"/>
    <w:rsid w:val="004F20A7"/>
    <w:rsid w:val="004F3BBB"/>
    <w:rsid w:val="004F4145"/>
    <w:rsid w:val="004F4232"/>
    <w:rsid w:val="004F5BCE"/>
    <w:rsid w:val="0050029E"/>
    <w:rsid w:val="00502F75"/>
    <w:rsid w:val="005043FC"/>
    <w:rsid w:val="005104F6"/>
    <w:rsid w:val="005110ED"/>
    <w:rsid w:val="005112D9"/>
    <w:rsid w:val="00511C59"/>
    <w:rsid w:val="00513E11"/>
    <w:rsid w:val="00514454"/>
    <w:rsid w:val="005144C2"/>
    <w:rsid w:val="005179D2"/>
    <w:rsid w:val="0052099C"/>
    <w:rsid w:val="005230D2"/>
    <w:rsid w:val="00523897"/>
    <w:rsid w:val="005239B1"/>
    <w:rsid w:val="0052452F"/>
    <w:rsid w:val="00526815"/>
    <w:rsid w:val="00526985"/>
    <w:rsid w:val="00527BC5"/>
    <w:rsid w:val="00530ECB"/>
    <w:rsid w:val="0053147A"/>
    <w:rsid w:val="005317C2"/>
    <w:rsid w:val="00532097"/>
    <w:rsid w:val="00533263"/>
    <w:rsid w:val="00533B2F"/>
    <w:rsid w:val="00533CFF"/>
    <w:rsid w:val="00535D87"/>
    <w:rsid w:val="005438DA"/>
    <w:rsid w:val="0054407C"/>
    <w:rsid w:val="00544775"/>
    <w:rsid w:val="00546E8C"/>
    <w:rsid w:val="005526C4"/>
    <w:rsid w:val="00555CF0"/>
    <w:rsid w:val="00555CF8"/>
    <w:rsid w:val="00562962"/>
    <w:rsid w:val="00562970"/>
    <w:rsid w:val="00566602"/>
    <w:rsid w:val="00570287"/>
    <w:rsid w:val="00570444"/>
    <w:rsid w:val="0057164F"/>
    <w:rsid w:val="00571C60"/>
    <w:rsid w:val="00571CB1"/>
    <w:rsid w:val="00574FE0"/>
    <w:rsid w:val="00576155"/>
    <w:rsid w:val="0057674E"/>
    <w:rsid w:val="00576931"/>
    <w:rsid w:val="005804E5"/>
    <w:rsid w:val="00580F63"/>
    <w:rsid w:val="005828C7"/>
    <w:rsid w:val="0058301E"/>
    <w:rsid w:val="00585917"/>
    <w:rsid w:val="00585CAD"/>
    <w:rsid w:val="005863EC"/>
    <w:rsid w:val="0058648B"/>
    <w:rsid w:val="00591385"/>
    <w:rsid w:val="005916F3"/>
    <w:rsid w:val="005933D5"/>
    <w:rsid w:val="005940D6"/>
    <w:rsid w:val="00594407"/>
    <w:rsid w:val="00594708"/>
    <w:rsid w:val="00595210"/>
    <w:rsid w:val="005960A3"/>
    <w:rsid w:val="005962B7"/>
    <w:rsid w:val="005962FC"/>
    <w:rsid w:val="005A030B"/>
    <w:rsid w:val="005A1E28"/>
    <w:rsid w:val="005A2018"/>
    <w:rsid w:val="005A3BA8"/>
    <w:rsid w:val="005A4DAF"/>
    <w:rsid w:val="005A787A"/>
    <w:rsid w:val="005B13B9"/>
    <w:rsid w:val="005B23B3"/>
    <w:rsid w:val="005B4512"/>
    <w:rsid w:val="005B6D8C"/>
    <w:rsid w:val="005B708A"/>
    <w:rsid w:val="005B7655"/>
    <w:rsid w:val="005C1AFB"/>
    <w:rsid w:val="005C2B27"/>
    <w:rsid w:val="005C2FD9"/>
    <w:rsid w:val="005C4D4D"/>
    <w:rsid w:val="005C5249"/>
    <w:rsid w:val="005C6C1B"/>
    <w:rsid w:val="005C75AD"/>
    <w:rsid w:val="005D24C1"/>
    <w:rsid w:val="005D6EBC"/>
    <w:rsid w:val="005D7AD4"/>
    <w:rsid w:val="005E1DB6"/>
    <w:rsid w:val="005E29AF"/>
    <w:rsid w:val="005E4047"/>
    <w:rsid w:val="005E53EB"/>
    <w:rsid w:val="005E7277"/>
    <w:rsid w:val="005E7324"/>
    <w:rsid w:val="005E7BA5"/>
    <w:rsid w:val="005F037D"/>
    <w:rsid w:val="005F1768"/>
    <w:rsid w:val="005F1DBB"/>
    <w:rsid w:val="005F27F6"/>
    <w:rsid w:val="005F39DA"/>
    <w:rsid w:val="005F467C"/>
    <w:rsid w:val="005F559B"/>
    <w:rsid w:val="005F561B"/>
    <w:rsid w:val="00600D64"/>
    <w:rsid w:val="00601FB8"/>
    <w:rsid w:val="006023B9"/>
    <w:rsid w:val="00602C59"/>
    <w:rsid w:val="00603D78"/>
    <w:rsid w:val="006105D6"/>
    <w:rsid w:val="006140AB"/>
    <w:rsid w:val="00615035"/>
    <w:rsid w:val="00615AC3"/>
    <w:rsid w:val="006172CA"/>
    <w:rsid w:val="00620639"/>
    <w:rsid w:val="006230ED"/>
    <w:rsid w:val="006250B4"/>
    <w:rsid w:val="00626721"/>
    <w:rsid w:val="006270CA"/>
    <w:rsid w:val="006274EB"/>
    <w:rsid w:val="006306AD"/>
    <w:rsid w:val="00630B83"/>
    <w:rsid w:val="006315DF"/>
    <w:rsid w:val="00631F7F"/>
    <w:rsid w:val="0063383C"/>
    <w:rsid w:val="006342A0"/>
    <w:rsid w:val="006353DC"/>
    <w:rsid w:val="006359DE"/>
    <w:rsid w:val="00635AB9"/>
    <w:rsid w:val="00642067"/>
    <w:rsid w:val="00642603"/>
    <w:rsid w:val="00642B86"/>
    <w:rsid w:val="00644FDB"/>
    <w:rsid w:val="00645AB3"/>
    <w:rsid w:val="00646239"/>
    <w:rsid w:val="00653649"/>
    <w:rsid w:val="00656DCC"/>
    <w:rsid w:val="00660D8C"/>
    <w:rsid w:val="00664F2A"/>
    <w:rsid w:val="00671378"/>
    <w:rsid w:val="00672C9E"/>
    <w:rsid w:val="00672E5D"/>
    <w:rsid w:val="006740BB"/>
    <w:rsid w:val="00674601"/>
    <w:rsid w:val="0067715D"/>
    <w:rsid w:val="00680E5E"/>
    <w:rsid w:val="00683656"/>
    <w:rsid w:val="0068709B"/>
    <w:rsid w:val="006958EF"/>
    <w:rsid w:val="0069743F"/>
    <w:rsid w:val="00697807"/>
    <w:rsid w:val="006A17DA"/>
    <w:rsid w:val="006A2976"/>
    <w:rsid w:val="006A6155"/>
    <w:rsid w:val="006A6180"/>
    <w:rsid w:val="006A61FD"/>
    <w:rsid w:val="006A6FF5"/>
    <w:rsid w:val="006A7698"/>
    <w:rsid w:val="006A7A34"/>
    <w:rsid w:val="006B06DC"/>
    <w:rsid w:val="006B0E9F"/>
    <w:rsid w:val="006B2A11"/>
    <w:rsid w:val="006B2D84"/>
    <w:rsid w:val="006B443D"/>
    <w:rsid w:val="006B5FFE"/>
    <w:rsid w:val="006B61CD"/>
    <w:rsid w:val="006B6B75"/>
    <w:rsid w:val="006B7BF2"/>
    <w:rsid w:val="006C1B78"/>
    <w:rsid w:val="006C64CC"/>
    <w:rsid w:val="006C6970"/>
    <w:rsid w:val="006D066F"/>
    <w:rsid w:val="006D1090"/>
    <w:rsid w:val="006D14F4"/>
    <w:rsid w:val="006D1D8E"/>
    <w:rsid w:val="006D3D36"/>
    <w:rsid w:val="006D5678"/>
    <w:rsid w:val="006D769A"/>
    <w:rsid w:val="006D7F21"/>
    <w:rsid w:val="006E1034"/>
    <w:rsid w:val="006E4A4A"/>
    <w:rsid w:val="006E5C81"/>
    <w:rsid w:val="006F343E"/>
    <w:rsid w:val="00703A92"/>
    <w:rsid w:val="007044B7"/>
    <w:rsid w:val="00706E35"/>
    <w:rsid w:val="00710B93"/>
    <w:rsid w:val="00712CB0"/>
    <w:rsid w:val="00713080"/>
    <w:rsid w:val="00713268"/>
    <w:rsid w:val="00716816"/>
    <w:rsid w:val="00716CBA"/>
    <w:rsid w:val="0072123D"/>
    <w:rsid w:val="00721A89"/>
    <w:rsid w:val="00721D37"/>
    <w:rsid w:val="0072286B"/>
    <w:rsid w:val="00723527"/>
    <w:rsid w:val="00725593"/>
    <w:rsid w:val="0072559C"/>
    <w:rsid w:val="00727CFD"/>
    <w:rsid w:val="007331C2"/>
    <w:rsid w:val="0073597B"/>
    <w:rsid w:val="00737130"/>
    <w:rsid w:val="007405C0"/>
    <w:rsid w:val="00740892"/>
    <w:rsid w:val="007418E7"/>
    <w:rsid w:val="0074339F"/>
    <w:rsid w:val="00744541"/>
    <w:rsid w:val="007446BB"/>
    <w:rsid w:val="0074497C"/>
    <w:rsid w:val="0075258C"/>
    <w:rsid w:val="00754CCA"/>
    <w:rsid w:val="00754EF7"/>
    <w:rsid w:val="00756624"/>
    <w:rsid w:val="007636DC"/>
    <w:rsid w:val="00763CD0"/>
    <w:rsid w:val="0076574F"/>
    <w:rsid w:val="00765AEB"/>
    <w:rsid w:val="0076768D"/>
    <w:rsid w:val="00767744"/>
    <w:rsid w:val="00771737"/>
    <w:rsid w:val="00772D01"/>
    <w:rsid w:val="00772F27"/>
    <w:rsid w:val="00773B78"/>
    <w:rsid w:val="00780A4D"/>
    <w:rsid w:val="00780FF0"/>
    <w:rsid w:val="00781E35"/>
    <w:rsid w:val="00784C6F"/>
    <w:rsid w:val="007876FC"/>
    <w:rsid w:val="00790B7A"/>
    <w:rsid w:val="0079103E"/>
    <w:rsid w:val="00791BA5"/>
    <w:rsid w:val="007921F5"/>
    <w:rsid w:val="00793176"/>
    <w:rsid w:val="007932FD"/>
    <w:rsid w:val="0079447F"/>
    <w:rsid w:val="007952F4"/>
    <w:rsid w:val="00796DD6"/>
    <w:rsid w:val="007A3E67"/>
    <w:rsid w:val="007A48A9"/>
    <w:rsid w:val="007B01A1"/>
    <w:rsid w:val="007B15BF"/>
    <w:rsid w:val="007B3877"/>
    <w:rsid w:val="007B38EE"/>
    <w:rsid w:val="007B47F6"/>
    <w:rsid w:val="007B5029"/>
    <w:rsid w:val="007B55B4"/>
    <w:rsid w:val="007B560E"/>
    <w:rsid w:val="007B67D9"/>
    <w:rsid w:val="007B751B"/>
    <w:rsid w:val="007C5A59"/>
    <w:rsid w:val="007C6AE3"/>
    <w:rsid w:val="007C7FEA"/>
    <w:rsid w:val="007D31B4"/>
    <w:rsid w:val="007D4B2E"/>
    <w:rsid w:val="007D5D1E"/>
    <w:rsid w:val="007D6520"/>
    <w:rsid w:val="007D685D"/>
    <w:rsid w:val="007E42CA"/>
    <w:rsid w:val="007E6D09"/>
    <w:rsid w:val="007E783B"/>
    <w:rsid w:val="007F1913"/>
    <w:rsid w:val="007F3A4B"/>
    <w:rsid w:val="007F7C52"/>
    <w:rsid w:val="00805C34"/>
    <w:rsid w:val="0080626D"/>
    <w:rsid w:val="008123E2"/>
    <w:rsid w:val="00820FA4"/>
    <w:rsid w:val="00821E6E"/>
    <w:rsid w:val="00822203"/>
    <w:rsid w:val="00822972"/>
    <w:rsid w:val="00824C58"/>
    <w:rsid w:val="00830326"/>
    <w:rsid w:val="0083153A"/>
    <w:rsid w:val="00833834"/>
    <w:rsid w:val="008342D0"/>
    <w:rsid w:val="008359DB"/>
    <w:rsid w:val="00836356"/>
    <w:rsid w:val="00836696"/>
    <w:rsid w:val="00836944"/>
    <w:rsid w:val="00837C40"/>
    <w:rsid w:val="00840195"/>
    <w:rsid w:val="00841660"/>
    <w:rsid w:val="008420DF"/>
    <w:rsid w:val="00843897"/>
    <w:rsid w:val="00843BDB"/>
    <w:rsid w:val="00845082"/>
    <w:rsid w:val="00846A87"/>
    <w:rsid w:val="0085032E"/>
    <w:rsid w:val="00851296"/>
    <w:rsid w:val="00851FA1"/>
    <w:rsid w:val="00852C9F"/>
    <w:rsid w:val="00856B26"/>
    <w:rsid w:val="0086078A"/>
    <w:rsid w:val="0086261D"/>
    <w:rsid w:val="0086373D"/>
    <w:rsid w:val="0086403B"/>
    <w:rsid w:val="00864175"/>
    <w:rsid w:val="008661B7"/>
    <w:rsid w:val="008678B1"/>
    <w:rsid w:val="00867CD6"/>
    <w:rsid w:val="00870B4E"/>
    <w:rsid w:val="00872335"/>
    <w:rsid w:val="00872A4B"/>
    <w:rsid w:val="00874C55"/>
    <w:rsid w:val="00875132"/>
    <w:rsid w:val="0087630D"/>
    <w:rsid w:val="0088098B"/>
    <w:rsid w:val="00880D0F"/>
    <w:rsid w:val="00882EE8"/>
    <w:rsid w:val="00882EF3"/>
    <w:rsid w:val="00884B51"/>
    <w:rsid w:val="008928C3"/>
    <w:rsid w:val="008931F9"/>
    <w:rsid w:val="008933A7"/>
    <w:rsid w:val="00894542"/>
    <w:rsid w:val="00894771"/>
    <w:rsid w:val="00896823"/>
    <w:rsid w:val="00896F9F"/>
    <w:rsid w:val="00897984"/>
    <w:rsid w:val="008A00DB"/>
    <w:rsid w:val="008A32A4"/>
    <w:rsid w:val="008A6A1B"/>
    <w:rsid w:val="008A6A4F"/>
    <w:rsid w:val="008B366C"/>
    <w:rsid w:val="008B3706"/>
    <w:rsid w:val="008B3FD6"/>
    <w:rsid w:val="008B512C"/>
    <w:rsid w:val="008B6BF1"/>
    <w:rsid w:val="008B7C35"/>
    <w:rsid w:val="008C0880"/>
    <w:rsid w:val="008C0C6B"/>
    <w:rsid w:val="008C0D2A"/>
    <w:rsid w:val="008C20DC"/>
    <w:rsid w:val="008C2C87"/>
    <w:rsid w:val="008C6B9E"/>
    <w:rsid w:val="008C6C54"/>
    <w:rsid w:val="008D0295"/>
    <w:rsid w:val="008D41F1"/>
    <w:rsid w:val="008D43A1"/>
    <w:rsid w:val="008D4A6B"/>
    <w:rsid w:val="008D4E78"/>
    <w:rsid w:val="008D4EBD"/>
    <w:rsid w:val="008D5D6F"/>
    <w:rsid w:val="008E559A"/>
    <w:rsid w:val="008E55A3"/>
    <w:rsid w:val="008F0CA6"/>
    <w:rsid w:val="008F1B26"/>
    <w:rsid w:val="008F2458"/>
    <w:rsid w:val="008F58B4"/>
    <w:rsid w:val="009016ED"/>
    <w:rsid w:val="009044CE"/>
    <w:rsid w:val="00904EE9"/>
    <w:rsid w:val="00906956"/>
    <w:rsid w:val="00906B4A"/>
    <w:rsid w:val="00907EE4"/>
    <w:rsid w:val="00912103"/>
    <w:rsid w:val="0091348E"/>
    <w:rsid w:val="00915237"/>
    <w:rsid w:val="00915610"/>
    <w:rsid w:val="00915D7A"/>
    <w:rsid w:val="009212D8"/>
    <w:rsid w:val="009307BC"/>
    <w:rsid w:val="00932AE9"/>
    <w:rsid w:val="009352B4"/>
    <w:rsid w:val="00935568"/>
    <w:rsid w:val="00936472"/>
    <w:rsid w:val="00942466"/>
    <w:rsid w:val="009436EB"/>
    <w:rsid w:val="0094451A"/>
    <w:rsid w:val="00946258"/>
    <w:rsid w:val="00947925"/>
    <w:rsid w:val="009530D6"/>
    <w:rsid w:val="00953DBA"/>
    <w:rsid w:val="0095517F"/>
    <w:rsid w:val="00955C9C"/>
    <w:rsid w:val="00960278"/>
    <w:rsid w:val="00964B05"/>
    <w:rsid w:val="009658C7"/>
    <w:rsid w:val="009672F0"/>
    <w:rsid w:val="00970029"/>
    <w:rsid w:val="00971C0D"/>
    <w:rsid w:val="00972777"/>
    <w:rsid w:val="00974E2F"/>
    <w:rsid w:val="009771E6"/>
    <w:rsid w:val="009803A4"/>
    <w:rsid w:val="00983D15"/>
    <w:rsid w:val="00985E0A"/>
    <w:rsid w:val="0099004D"/>
    <w:rsid w:val="00993A72"/>
    <w:rsid w:val="0099587E"/>
    <w:rsid w:val="009A0886"/>
    <w:rsid w:val="009A184D"/>
    <w:rsid w:val="009A5650"/>
    <w:rsid w:val="009A70F4"/>
    <w:rsid w:val="009B1FFE"/>
    <w:rsid w:val="009B35EF"/>
    <w:rsid w:val="009B4190"/>
    <w:rsid w:val="009B59F9"/>
    <w:rsid w:val="009B76E4"/>
    <w:rsid w:val="009C1320"/>
    <w:rsid w:val="009C384A"/>
    <w:rsid w:val="009C7212"/>
    <w:rsid w:val="009D0C64"/>
    <w:rsid w:val="009D26A0"/>
    <w:rsid w:val="009D2A7D"/>
    <w:rsid w:val="009D3C65"/>
    <w:rsid w:val="009D5124"/>
    <w:rsid w:val="009D5957"/>
    <w:rsid w:val="009D71CF"/>
    <w:rsid w:val="009D7C98"/>
    <w:rsid w:val="009D7EB5"/>
    <w:rsid w:val="009E066D"/>
    <w:rsid w:val="009E1D0D"/>
    <w:rsid w:val="009E323B"/>
    <w:rsid w:val="009E3593"/>
    <w:rsid w:val="009E552D"/>
    <w:rsid w:val="009E75A3"/>
    <w:rsid w:val="009F0766"/>
    <w:rsid w:val="009F1B3C"/>
    <w:rsid w:val="009F4F18"/>
    <w:rsid w:val="009F5AE4"/>
    <w:rsid w:val="00A007F0"/>
    <w:rsid w:val="00A05A6C"/>
    <w:rsid w:val="00A07179"/>
    <w:rsid w:val="00A106F9"/>
    <w:rsid w:val="00A133B6"/>
    <w:rsid w:val="00A14F45"/>
    <w:rsid w:val="00A2115A"/>
    <w:rsid w:val="00A23356"/>
    <w:rsid w:val="00A242CF"/>
    <w:rsid w:val="00A24C4A"/>
    <w:rsid w:val="00A27E11"/>
    <w:rsid w:val="00A42230"/>
    <w:rsid w:val="00A437D0"/>
    <w:rsid w:val="00A4435C"/>
    <w:rsid w:val="00A455D8"/>
    <w:rsid w:val="00A45E8D"/>
    <w:rsid w:val="00A468DC"/>
    <w:rsid w:val="00A500AB"/>
    <w:rsid w:val="00A508A5"/>
    <w:rsid w:val="00A5219C"/>
    <w:rsid w:val="00A55620"/>
    <w:rsid w:val="00A56E8E"/>
    <w:rsid w:val="00A6012D"/>
    <w:rsid w:val="00A606B0"/>
    <w:rsid w:val="00A6219C"/>
    <w:rsid w:val="00A6345B"/>
    <w:rsid w:val="00A64C21"/>
    <w:rsid w:val="00A653C6"/>
    <w:rsid w:val="00A66515"/>
    <w:rsid w:val="00A67B2D"/>
    <w:rsid w:val="00A67BD7"/>
    <w:rsid w:val="00A74ECF"/>
    <w:rsid w:val="00A7704D"/>
    <w:rsid w:val="00A80260"/>
    <w:rsid w:val="00A83ACA"/>
    <w:rsid w:val="00A83FE1"/>
    <w:rsid w:val="00A8472C"/>
    <w:rsid w:val="00A86030"/>
    <w:rsid w:val="00A87045"/>
    <w:rsid w:val="00A90CD5"/>
    <w:rsid w:val="00A91656"/>
    <w:rsid w:val="00A91C6E"/>
    <w:rsid w:val="00A939C7"/>
    <w:rsid w:val="00A96B6F"/>
    <w:rsid w:val="00AA1602"/>
    <w:rsid w:val="00AA2872"/>
    <w:rsid w:val="00AA2A15"/>
    <w:rsid w:val="00AA2C75"/>
    <w:rsid w:val="00AA5522"/>
    <w:rsid w:val="00AA5632"/>
    <w:rsid w:val="00AA6B40"/>
    <w:rsid w:val="00AA718B"/>
    <w:rsid w:val="00AB15AD"/>
    <w:rsid w:val="00AB1A76"/>
    <w:rsid w:val="00AB368C"/>
    <w:rsid w:val="00AB4F16"/>
    <w:rsid w:val="00AB5213"/>
    <w:rsid w:val="00AC0091"/>
    <w:rsid w:val="00AC2D44"/>
    <w:rsid w:val="00AC4628"/>
    <w:rsid w:val="00AC4A32"/>
    <w:rsid w:val="00AC4EEC"/>
    <w:rsid w:val="00AC4FDC"/>
    <w:rsid w:val="00AC754B"/>
    <w:rsid w:val="00AC7BA0"/>
    <w:rsid w:val="00AD27B7"/>
    <w:rsid w:val="00AD5E29"/>
    <w:rsid w:val="00AD6B19"/>
    <w:rsid w:val="00AE3D0A"/>
    <w:rsid w:val="00AE4D9D"/>
    <w:rsid w:val="00AE63B3"/>
    <w:rsid w:val="00AE6A9A"/>
    <w:rsid w:val="00AE7AC5"/>
    <w:rsid w:val="00AF14A1"/>
    <w:rsid w:val="00AF2A38"/>
    <w:rsid w:val="00AF3FC0"/>
    <w:rsid w:val="00AF6644"/>
    <w:rsid w:val="00AF6A89"/>
    <w:rsid w:val="00B00703"/>
    <w:rsid w:val="00B05C1B"/>
    <w:rsid w:val="00B1020B"/>
    <w:rsid w:val="00B104F3"/>
    <w:rsid w:val="00B112D1"/>
    <w:rsid w:val="00B11452"/>
    <w:rsid w:val="00B1160B"/>
    <w:rsid w:val="00B11EFE"/>
    <w:rsid w:val="00B14781"/>
    <w:rsid w:val="00B159CA"/>
    <w:rsid w:val="00B16B3B"/>
    <w:rsid w:val="00B17E62"/>
    <w:rsid w:val="00B17FF0"/>
    <w:rsid w:val="00B20569"/>
    <w:rsid w:val="00B21119"/>
    <w:rsid w:val="00B25322"/>
    <w:rsid w:val="00B25DE1"/>
    <w:rsid w:val="00B27C00"/>
    <w:rsid w:val="00B32A98"/>
    <w:rsid w:val="00B34471"/>
    <w:rsid w:val="00B34B9A"/>
    <w:rsid w:val="00B365E9"/>
    <w:rsid w:val="00B36E9F"/>
    <w:rsid w:val="00B37B26"/>
    <w:rsid w:val="00B40D5A"/>
    <w:rsid w:val="00B4271C"/>
    <w:rsid w:val="00B42EAC"/>
    <w:rsid w:val="00B451DF"/>
    <w:rsid w:val="00B4531D"/>
    <w:rsid w:val="00B52763"/>
    <w:rsid w:val="00B52A4D"/>
    <w:rsid w:val="00B53AA4"/>
    <w:rsid w:val="00B5505E"/>
    <w:rsid w:val="00B56707"/>
    <w:rsid w:val="00B61FF2"/>
    <w:rsid w:val="00B63841"/>
    <w:rsid w:val="00B6691B"/>
    <w:rsid w:val="00B6721A"/>
    <w:rsid w:val="00B71D3D"/>
    <w:rsid w:val="00B7315F"/>
    <w:rsid w:val="00B73E67"/>
    <w:rsid w:val="00B74700"/>
    <w:rsid w:val="00B74CF1"/>
    <w:rsid w:val="00B7526F"/>
    <w:rsid w:val="00B84831"/>
    <w:rsid w:val="00B86122"/>
    <w:rsid w:val="00B91D6F"/>
    <w:rsid w:val="00B94C0C"/>
    <w:rsid w:val="00B95D0A"/>
    <w:rsid w:val="00BA04BE"/>
    <w:rsid w:val="00BA0E7E"/>
    <w:rsid w:val="00BA24B6"/>
    <w:rsid w:val="00BA3598"/>
    <w:rsid w:val="00BA4E99"/>
    <w:rsid w:val="00BA5C58"/>
    <w:rsid w:val="00BA72F3"/>
    <w:rsid w:val="00BA74B7"/>
    <w:rsid w:val="00BA7F34"/>
    <w:rsid w:val="00BB247A"/>
    <w:rsid w:val="00BB2AC1"/>
    <w:rsid w:val="00BB442A"/>
    <w:rsid w:val="00BB6230"/>
    <w:rsid w:val="00BB7452"/>
    <w:rsid w:val="00BC0152"/>
    <w:rsid w:val="00BC4DAC"/>
    <w:rsid w:val="00BD21C4"/>
    <w:rsid w:val="00BD3ECA"/>
    <w:rsid w:val="00BD4231"/>
    <w:rsid w:val="00BD5FC8"/>
    <w:rsid w:val="00BD7070"/>
    <w:rsid w:val="00BD70BC"/>
    <w:rsid w:val="00BD79B5"/>
    <w:rsid w:val="00BE3086"/>
    <w:rsid w:val="00BE4B67"/>
    <w:rsid w:val="00BE6B67"/>
    <w:rsid w:val="00BF32E4"/>
    <w:rsid w:val="00BF3CBF"/>
    <w:rsid w:val="00BF3DAA"/>
    <w:rsid w:val="00BF7FEE"/>
    <w:rsid w:val="00C000BB"/>
    <w:rsid w:val="00C01B3D"/>
    <w:rsid w:val="00C03BEA"/>
    <w:rsid w:val="00C04AE0"/>
    <w:rsid w:val="00C06A87"/>
    <w:rsid w:val="00C075A8"/>
    <w:rsid w:val="00C10290"/>
    <w:rsid w:val="00C11228"/>
    <w:rsid w:val="00C11F54"/>
    <w:rsid w:val="00C15247"/>
    <w:rsid w:val="00C2376F"/>
    <w:rsid w:val="00C2466F"/>
    <w:rsid w:val="00C2495C"/>
    <w:rsid w:val="00C257AC"/>
    <w:rsid w:val="00C26197"/>
    <w:rsid w:val="00C277E4"/>
    <w:rsid w:val="00C30EA6"/>
    <w:rsid w:val="00C316EC"/>
    <w:rsid w:val="00C31CF5"/>
    <w:rsid w:val="00C33598"/>
    <w:rsid w:val="00C34E0E"/>
    <w:rsid w:val="00C36AC9"/>
    <w:rsid w:val="00C439D2"/>
    <w:rsid w:val="00C44B27"/>
    <w:rsid w:val="00C4554C"/>
    <w:rsid w:val="00C46694"/>
    <w:rsid w:val="00C46AA0"/>
    <w:rsid w:val="00C4729E"/>
    <w:rsid w:val="00C516BB"/>
    <w:rsid w:val="00C55F2D"/>
    <w:rsid w:val="00C62D92"/>
    <w:rsid w:val="00C657A1"/>
    <w:rsid w:val="00C715D6"/>
    <w:rsid w:val="00C7182D"/>
    <w:rsid w:val="00C737DD"/>
    <w:rsid w:val="00C74BAD"/>
    <w:rsid w:val="00C8297C"/>
    <w:rsid w:val="00C8309D"/>
    <w:rsid w:val="00C85C45"/>
    <w:rsid w:val="00C86C0B"/>
    <w:rsid w:val="00C90147"/>
    <w:rsid w:val="00C92F87"/>
    <w:rsid w:val="00C950ED"/>
    <w:rsid w:val="00C9566C"/>
    <w:rsid w:val="00C969D8"/>
    <w:rsid w:val="00C96F75"/>
    <w:rsid w:val="00CA12F4"/>
    <w:rsid w:val="00CA425C"/>
    <w:rsid w:val="00CA5ABE"/>
    <w:rsid w:val="00CB04DB"/>
    <w:rsid w:val="00CB146C"/>
    <w:rsid w:val="00CB3155"/>
    <w:rsid w:val="00CB51C9"/>
    <w:rsid w:val="00CC030D"/>
    <w:rsid w:val="00CC0E14"/>
    <w:rsid w:val="00CC11AB"/>
    <w:rsid w:val="00CC19F4"/>
    <w:rsid w:val="00CC4334"/>
    <w:rsid w:val="00CC5FD6"/>
    <w:rsid w:val="00CC69CF"/>
    <w:rsid w:val="00CD14AD"/>
    <w:rsid w:val="00CD16C8"/>
    <w:rsid w:val="00CD1C89"/>
    <w:rsid w:val="00CD350B"/>
    <w:rsid w:val="00CD437C"/>
    <w:rsid w:val="00CD7257"/>
    <w:rsid w:val="00CE0E99"/>
    <w:rsid w:val="00CE2CF3"/>
    <w:rsid w:val="00CE401F"/>
    <w:rsid w:val="00CE40F9"/>
    <w:rsid w:val="00CE5353"/>
    <w:rsid w:val="00CE5886"/>
    <w:rsid w:val="00CE5A94"/>
    <w:rsid w:val="00CF3632"/>
    <w:rsid w:val="00CF4E51"/>
    <w:rsid w:val="00CF67D6"/>
    <w:rsid w:val="00CF7115"/>
    <w:rsid w:val="00CF7AB2"/>
    <w:rsid w:val="00D03A3C"/>
    <w:rsid w:val="00D03FE8"/>
    <w:rsid w:val="00D071CA"/>
    <w:rsid w:val="00D0796F"/>
    <w:rsid w:val="00D07A89"/>
    <w:rsid w:val="00D12F39"/>
    <w:rsid w:val="00D131A4"/>
    <w:rsid w:val="00D14CE7"/>
    <w:rsid w:val="00D15763"/>
    <w:rsid w:val="00D1589A"/>
    <w:rsid w:val="00D15DF6"/>
    <w:rsid w:val="00D16025"/>
    <w:rsid w:val="00D17E4D"/>
    <w:rsid w:val="00D2212F"/>
    <w:rsid w:val="00D236EC"/>
    <w:rsid w:val="00D239C4"/>
    <w:rsid w:val="00D2535B"/>
    <w:rsid w:val="00D265C0"/>
    <w:rsid w:val="00D27422"/>
    <w:rsid w:val="00D3009F"/>
    <w:rsid w:val="00D30591"/>
    <w:rsid w:val="00D312DA"/>
    <w:rsid w:val="00D31E55"/>
    <w:rsid w:val="00D32E0F"/>
    <w:rsid w:val="00D36EEA"/>
    <w:rsid w:val="00D407C5"/>
    <w:rsid w:val="00D41F99"/>
    <w:rsid w:val="00D427D4"/>
    <w:rsid w:val="00D43EF1"/>
    <w:rsid w:val="00D4445E"/>
    <w:rsid w:val="00D46E33"/>
    <w:rsid w:val="00D46E89"/>
    <w:rsid w:val="00D50B26"/>
    <w:rsid w:val="00D516C6"/>
    <w:rsid w:val="00D51964"/>
    <w:rsid w:val="00D52B77"/>
    <w:rsid w:val="00D54787"/>
    <w:rsid w:val="00D57492"/>
    <w:rsid w:val="00D57881"/>
    <w:rsid w:val="00D61BCA"/>
    <w:rsid w:val="00D61DB2"/>
    <w:rsid w:val="00D62191"/>
    <w:rsid w:val="00D6306C"/>
    <w:rsid w:val="00D638E2"/>
    <w:rsid w:val="00D63F20"/>
    <w:rsid w:val="00D64543"/>
    <w:rsid w:val="00D659CB"/>
    <w:rsid w:val="00D7143B"/>
    <w:rsid w:val="00D717DC"/>
    <w:rsid w:val="00D73448"/>
    <w:rsid w:val="00D75916"/>
    <w:rsid w:val="00D7627E"/>
    <w:rsid w:val="00D76AF8"/>
    <w:rsid w:val="00D8192D"/>
    <w:rsid w:val="00D82FAB"/>
    <w:rsid w:val="00D91707"/>
    <w:rsid w:val="00D91C1C"/>
    <w:rsid w:val="00DA1002"/>
    <w:rsid w:val="00DA1397"/>
    <w:rsid w:val="00DA4621"/>
    <w:rsid w:val="00DA4CB0"/>
    <w:rsid w:val="00DA752F"/>
    <w:rsid w:val="00DB2902"/>
    <w:rsid w:val="00DB2D08"/>
    <w:rsid w:val="00DB437A"/>
    <w:rsid w:val="00DB4DB6"/>
    <w:rsid w:val="00DC009D"/>
    <w:rsid w:val="00DC0320"/>
    <w:rsid w:val="00DC03A0"/>
    <w:rsid w:val="00DC07A5"/>
    <w:rsid w:val="00DC1693"/>
    <w:rsid w:val="00DC1EFC"/>
    <w:rsid w:val="00DC311D"/>
    <w:rsid w:val="00DC425A"/>
    <w:rsid w:val="00DC4348"/>
    <w:rsid w:val="00DC624C"/>
    <w:rsid w:val="00DD1F0F"/>
    <w:rsid w:val="00DD26AA"/>
    <w:rsid w:val="00DD6E70"/>
    <w:rsid w:val="00DD7075"/>
    <w:rsid w:val="00DD7A16"/>
    <w:rsid w:val="00DE0431"/>
    <w:rsid w:val="00DE1DED"/>
    <w:rsid w:val="00DE3469"/>
    <w:rsid w:val="00DE5722"/>
    <w:rsid w:val="00DE5B45"/>
    <w:rsid w:val="00DF24AA"/>
    <w:rsid w:val="00DF346D"/>
    <w:rsid w:val="00DF4A6D"/>
    <w:rsid w:val="00DF55C5"/>
    <w:rsid w:val="00E01ACF"/>
    <w:rsid w:val="00E01E7D"/>
    <w:rsid w:val="00E0788C"/>
    <w:rsid w:val="00E07B8E"/>
    <w:rsid w:val="00E100D1"/>
    <w:rsid w:val="00E108C9"/>
    <w:rsid w:val="00E121CE"/>
    <w:rsid w:val="00E17927"/>
    <w:rsid w:val="00E20F4D"/>
    <w:rsid w:val="00E21133"/>
    <w:rsid w:val="00E21F31"/>
    <w:rsid w:val="00E22269"/>
    <w:rsid w:val="00E275E6"/>
    <w:rsid w:val="00E312FB"/>
    <w:rsid w:val="00E36C1E"/>
    <w:rsid w:val="00E4061D"/>
    <w:rsid w:val="00E40948"/>
    <w:rsid w:val="00E41835"/>
    <w:rsid w:val="00E41BC4"/>
    <w:rsid w:val="00E42C82"/>
    <w:rsid w:val="00E43CEE"/>
    <w:rsid w:val="00E43DA6"/>
    <w:rsid w:val="00E45988"/>
    <w:rsid w:val="00E459ED"/>
    <w:rsid w:val="00E46536"/>
    <w:rsid w:val="00E50952"/>
    <w:rsid w:val="00E50B51"/>
    <w:rsid w:val="00E53ADF"/>
    <w:rsid w:val="00E53DE5"/>
    <w:rsid w:val="00E556AB"/>
    <w:rsid w:val="00E60722"/>
    <w:rsid w:val="00E63AB7"/>
    <w:rsid w:val="00E65951"/>
    <w:rsid w:val="00E6607F"/>
    <w:rsid w:val="00E72427"/>
    <w:rsid w:val="00E73432"/>
    <w:rsid w:val="00E739BC"/>
    <w:rsid w:val="00E745CC"/>
    <w:rsid w:val="00E7568D"/>
    <w:rsid w:val="00E77CB6"/>
    <w:rsid w:val="00E80BBE"/>
    <w:rsid w:val="00E83402"/>
    <w:rsid w:val="00E84703"/>
    <w:rsid w:val="00E91351"/>
    <w:rsid w:val="00E91A38"/>
    <w:rsid w:val="00E91DA1"/>
    <w:rsid w:val="00E95CFB"/>
    <w:rsid w:val="00E97620"/>
    <w:rsid w:val="00E97EF3"/>
    <w:rsid w:val="00EA00F8"/>
    <w:rsid w:val="00EA3172"/>
    <w:rsid w:val="00EA7ED3"/>
    <w:rsid w:val="00EB218C"/>
    <w:rsid w:val="00EB2A57"/>
    <w:rsid w:val="00EB4967"/>
    <w:rsid w:val="00EB4CD8"/>
    <w:rsid w:val="00EB567A"/>
    <w:rsid w:val="00EB63C2"/>
    <w:rsid w:val="00EB773D"/>
    <w:rsid w:val="00EB77D5"/>
    <w:rsid w:val="00EC2DF9"/>
    <w:rsid w:val="00EC3885"/>
    <w:rsid w:val="00ED2BE8"/>
    <w:rsid w:val="00ED5A7B"/>
    <w:rsid w:val="00ED5D73"/>
    <w:rsid w:val="00EE0E51"/>
    <w:rsid w:val="00EE2C7C"/>
    <w:rsid w:val="00EE4B51"/>
    <w:rsid w:val="00EE55DC"/>
    <w:rsid w:val="00EE6866"/>
    <w:rsid w:val="00EE6D4B"/>
    <w:rsid w:val="00EE75DC"/>
    <w:rsid w:val="00EF1735"/>
    <w:rsid w:val="00EF1A59"/>
    <w:rsid w:val="00EF35ED"/>
    <w:rsid w:val="00EF61CF"/>
    <w:rsid w:val="00EF713D"/>
    <w:rsid w:val="00EF7C5D"/>
    <w:rsid w:val="00F02357"/>
    <w:rsid w:val="00F051CF"/>
    <w:rsid w:val="00F05A3E"/>
    <w:rsid w:val="00F065D9"/>
    <w:rsid w:val="00F10439"/>
    <w:rsid w:val="00F104E2"/>
    <w:rsid w:val="00F10D84"/>
    <w:rsid w:val="00F14C48"/>
    <w:rsid w:val="00F16A59"/>
    <w:rsid w:val="00F17533"/>
    <w:rsid w:val="00F20328"/>
    <w:rsid w:val="00F22865"/>
    <w:rsid w:val="00F24912"/>
    <w:rsid w:val="00F32370"/>
    <w:rsid w:val="00F338E0"/>
    <w:rsid w:val="00F3530D"/>
    <w:rsid w:val="00F355CA"/>
    <w:rsid w:val="00F355D1"/>
    <w:rsid w:val="00F357DD"/>
    <w:rsid w:val="00F37E8D"/>
    <w:rsid w:val="00F4379B"/>
    <w:rsid w:val="00F51EE7"/>
    <w:rsid w:val="00F53603"/>
    <w:rsid w:val="00F60940"/>
    <w:rsid w:val="00F6298E"/>
    <w:rsid w:val="00F64B68"/>
    <w:rsid w:val="00F65A9B"/>
    <w:rsid w:val="00F7081C"/>
    <w:rsid w:val="00F73B97"/>
    <w:rsid w:val="00F73E04"/>
    <w:rsid w:val="00F75C2F"/>
    <w:rsid w:val="00F7787E"/>
    <w:rsid w:val="00F77E4D"/>
    <w:rsid w:val="00F80701"/>
    <w:rsid w:val="00F81AB0"/>
    <w:rsid w:val="00F82186"/>
    <w:rsid w:val="00F84699"/>
    <w:rsid w:val="00F90224"/>
    <w:rsid w:val="00F9038F"/>
    <w:rsid w:val="00F90947"/>
    <w:rsid w:val="00F91750"/>
    <w:rsid w:val="00F92B4C"/>
    <w:rsid w:val="00F950BA"/>
    <w:rsid w:val="00FA1501"/>
    <w:rsid w:val="00FA28AB"/>
    <w:rsid w:val="00FA37E0"/>
    <w:rsid w:val="00FA586D"/>
    <w:rsid w:val="00FA6774"/>
    <w:rsid w:val="00FA770A"/>
    <w:rsid w:val="00FB04A2"/>
    <w:rsid w:val="00FB2287"/>
    <w:rsid w:val="00FB247F"/>
    <w:rsid w:val="00FB335C"/>
    <w:rsid w:val="00FB3816"/>
    <w:rsid w:val="00FB4296"/>
    <w:rsid w:val="00FB4F43"/>
    <w:rsid w:val="00FB5F9D"/>
    <w:rsid w:val="00FB7147"/>
    <w:rsid w:val="00FB765C"/>
    <w:rsid w:val="00FC005E"/>
    <w:rsid w:val="00FC18B4"/>
    <w:rsid w:val="00FC26AC"/>
    <w:rsid w:val="00FC54F2"/>
    <w:rsid w:val="00FD0B73"/>
    <w:rsid w:val="00FD1E88"/>
    <w:rsid w:val="00FE12E6"/>
    <w:rsid w:val="00FE16A4"/>
    <w:rsid w:val="00FE1FF7"/>
    <w:rsid w:val="00FE32B4"/>
    <w:rsid w:val="00FE39C1"/>
    <w:rsid w:val="00FE4292"/>
    <w:rsid w:val="00FE4B98"/>
    <w:rsid w:val="00FE65B5"/>
    <w:rsid w:val="00FF0633"/>
    <w:rsid w:val="00FF1DFC"/>
    <w:rsid w:val="00FF1F68"/>
    <w:rsid w:val="00FF213D"/>
    <w:rsid w:val="00FF3250"/>
    <w:rsid w:val="00FF3D43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8FE4BE"/>
  <w15:chartTrackingRefBased/>
  <w15:docId w15:val="{7ED6312E-0AC4-4110-87C3-73B373F3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87"/>
  </w:style>
  <w:style w:type="paragraph" w:styleId="Heading1">
    <w:name w:val="heading 1"/>
    <w:basedOn w:val="Normal"/>
    <w:next w:val="Normal"/>
    <w:link w:val="Heading1Char"/>
    <w:uiPriority w:val="9"/>
    <w:qFormat/>
    <w:rsid w:val="003C7848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4AB5C4" w:themeColor="accent5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848"/>
    <w:pPr>
      <w:keepNext/>
      <w:keepLines/>
      <w:pBdr>
        <w:top w:val="single" w:sz="4" w:space="1" w:color="939F27" w:themeColor="accent3" w:themeShade="BF"/>
        <w:left w:val="single" w:sz="4" w:space="4" w:color="939F27" w:themeColor="accent3" w:themeShade="BF"/>
        <w:right w:val="single" w:sz="4" w:space="4" w:color="939F27" w:themeColor="accent3" w:themeShade="BF"/>
      </w:pBdr>
      <w:shd w:val="clear" w:color="auto" w:fill="939F27" w:themeFill="accent3" w:themeFillShade="BF"/>
      <w:spacing w:before="40"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848"/>
    <w:pPr>
      <w:keepNext/>
      <w:keepLines/>
      <w:pBdr>
        <w:bottom w:val="dotted" w:sz="4" w:space="1" w:color="029676" w:themeColor="accent4"/>
      </w:pBdr>
      <w:spacing w:before="240" w:after="0"/>
      <w:outlineLvl w:val="2"/>
    </w:pPr>
    <w:rPr>
      <w:rFonts w:asciiTheme="majorHAnsi" w:eastAsiaTheme="majorEastAsia" w:hAnsiTheme="majorHAnsi" w:cstheme="majorBidi"/>
      <w:b/>
      <w:color w:val="029676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D4D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/>
      <w:iCs/>
      <w:color w:val="318B98" w:themeColor="accent5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1DB6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029676" w:themeColor="accent4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7A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294E1C" w:themeColor="accent1" w:themeShade="7F"/>
      <w:sz w:val="24"/>
      <w:lang w:eastAsia="zh-TW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76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55F51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05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4379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C7848"/>
    <w:rPr>
      <w:rFonts w:asciiTheme="majorHAnsi" w:eastAsiaTheme="majorEastAsia" w:hAnsiTheme="majorHAnsi" w:cstheme="majorBidi"/>
      <w:b/>
      <w:color w:val="4AB5C4" w:themeColor="accent5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848"/>
    <w:rPr>
      <w:rFonts w:asciiTheme="majorHAnsi" w:eastAsiaTheme="majorEastAsia" w:hAnsiTheme="majorHAnsi" w:cstheme="majorBidi"/>
      <w:b/>
      <w:color w:val="FFFFFF" w:themeColor="background1"/>
      <w:sz w:val="32"/>
      <w:szCs w:val="26"/>
      <w:shd w:val="clear" w:color="auto" w:fill="939F27" w:themeFill="accent3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3C7848"/>
    <w:rPr>
      <w:rFonts w:asciiTheme="majorHAnsi" w:eastAsiaTheme="majorEastAsia" w:hAnsiTheme="majorHAnsi" w:cstheme="majorBidi"/>
      <w:b/>
      <w:color w:val="029676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4D4D"/>
    <w:rPr>
      <w:rFonts w:asciiTheme="majorHAnsi" w:eastAsiaTheme="majorEastAsia" w:hAnsiTheme="majorHAnsi" w:cstheme="majorBidi"/>
      <w:b/>
      <w:i/>
      <w:iCs/>
      <w:color w:val="318B98" w:themeColor="accent5" w:themeShade="BF"/>
      <w:sz w:val="24"/>
    </w:rPr>
  </w:style>
  <w:style w:type="paragraph" w:customStyle="1" w:styleId="Pa17">
    <w:name w:val="Pa17"/>
    <w:basedOn w:val="Normal"/>
    <w:next w:val="Normal"/>
    <w:uiPriority w:val="99"/>
    <w:rsid w:val="008B7C35"/>
    <w:pPr>
      <w:autoSpaceDE w:val="0"/>
      <w:autoSpaceDN w:val="0"/>
      <w:adjustRightInd w:val="0"/>
      <w:spacing w:after="0" w:line="261" w:lineRule="atLeast"/>
    </w:pPr>
    <w:rPr>
      <w:rFonts w:ascii="Myriad Pro" w:hAnsi="Myriad Pro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B7C35"/>
    <w:pPr>
      <w:autoSpaceDE w:val="0"/>
      <w:autoSpaceDN w:val="0"/>
      <w:adjustRightInd w:val="0"/>
      <w:spacing w:after="0" w:line="19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A48A9"/>
    <w:pPr>
      <w:spacing w:after="240"/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5E1DB6"/>
    <w:rPr>
      <w:rFonts w:asciiTheme="majorHAnsi" w:eastAsiaTheme="majorEastAsia" w:hAnsiTheme="majorHAnsi" w:cstheme="majorBidi"/>
      <w:color w:val="029676" w:themeColor="accent4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48A9"/>
  </w:style>
  <w:style w:type="character" w:customStyle="1" w:styleId="Heading6Char">
    <w:name w:val="Heading 6 Char"/>
    <w:basedOn w:val="DefaultParagraphFont"/>
    <w:link w:val="Heading6"/>
    <w:uiPriority w:val="9"/>
    <w:rsid w:val="00D07A89"/>
    <w:rPr>
      <w:rFonts w:asciiTheme="majorHAnsi" w:eastAsiaTheme="majorEastAsia" w:hAnsiTheme="majorHAnsi" w:cstheme="majorBidi"/>
      <w:b/>
      <w:color w:val="294E1C" w:themeColor="accent1" w:themeShade="7F"/>
      <w:sz w:val="24"/>
      <w:lang w:eastAsia="zh-TW"/>
    </w:rPr>
  </w:style>
  <w:style w:type="character" w:customStyle="1" w:styleId="NoSpacingChar">
    <w:name w:val="No Spacing Char"/>
    <w:basedOn w:val="DefaultParagraphFont"/>
    <w:link w:val="NoSpacing"/>
    <w:uiPriority w:val="1"/>
    <w:rsid w:val="00FA1501"/>
  </w:style>
  <w:style w:type="paragraph" w:styleId="NormalWeb">
    <w:name w:val="Normal (Web)"/>
    <w:basedOn w:val="Normal"/>
    <w:uiPriority w:val="99"/>
    <w:unhideWhenUsed/>
    <w:rsid w:val="0053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D87"/>
    <w:rPr>
      <w:b/>
      <w:bCs/>
    </w:rPr>
  </w:style>
  <w:style w:type="character" w:styleId="Emphasis">
    <w:name w:val="Emphasis"/>
    <w:basedOn w:val="DefaultParagraphFont"/>
    <w:uiPriority w:val="20"/>
    <w:qFormat/>
    <w:rsid w:val="00535D87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0762A"/>
    <w:rPr>
      <w:rFonts w:asciiTheme="majorHAnsi" w:eastAsiaTheme="majorEastAsia" w:hAnsiTheme="majorHAnsi" w:cstheme="majorBidi"/>
      <w:i/>
      <w:iCs/>
      <w:color w:val="455F51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7C7FE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FE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74FE0"/>
    <w:rPr>
      <w:color w:val="BA6906" w:themeColor="followedHyperlink"/>
      <w:u w:val="single"/>
    </w:rPr>
  </w:style>
  <w:style w:type="table" w:styleId="TableGrid">
    <w:name w:val="Table Grid"/>
    <w:basedOn w:val="TableNormal"/>
    <w:uiPriority w:val="59"/>
    <w:rsid w:val="00FA6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28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7704D"/>
    <w:rPr>
      <w:b/>
      <w:bCs/>
      <w:smallCaps/>
      <w:color w:val="8AB833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CB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semiHidden/>
    <w:rsid w:val="00B94C0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4"/>
    </w:rPr>
  </w:style>
  <w:style w:type="character" w:customStyle="1" w:styleId="BodyText3Char">
    <w:name w:val="Body Text 3 Char"/>
    <w:basedOn w:val="DefaultParagraphFont"/>
    <w:link w:val="BodyText3"/>
    <w:semiHidden/>
    <w:rsid w:val="00B94C0C"/>
    <w:rPr>
      <w:rFonts w:ascii="Times New Roman" w:eastAsia="Times New Roman" w:hAnsi="Times New Roman" w:cs="Times New Roman"/>
      <w:color w:val="000000"/>
      <w:sz w:val="20"/>
      <w:szCs w:val="14"/>
    </w:rPr>
  </w:style>
  <w:style w:type="paragraph" w:styleId="Header">
    <w:name w:val="header"/>
    <w:basedOn w:val="Normal"/>
    <w:link w:val="HeaderChar"/>
    <w:rsid w:val="00B94C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94C0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ource">
    <w:name w:val="Source"/>
    <w:basedOn w:val="Normal"/>
    <w:qFormat/>
    <w:rsid w:val="00822203"/>
    <w:pPr>
      <w:keepNext/>
      <w:keepLines/>
      <w:spacing w:after="0"/>
    </w:pPr>
    <w:rPr>
      <w:rFonts w:eastAsiaTheme="minorEastAsia"/>
      <w:bCs/>
      <w:sz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E69"/>
    <w:rPr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7405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B59F9"/>
    <w:pPr>
      <w:spacing w:before="100"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B59F9"/>
    <w:pPr>
      <w:tabs>
        <w:tab w:val="right" w:leader="dot" w:pos="10790"/>
      </w:tabs>
      <w:spacing w:after="0" w:line="240" w:lineRule="auto"/>
      <w:ind w:left="446"/>
    </w:pPr>
    <w:rPr>
      <w:i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9B59F9"/>
    <w:pPr>
      <w:spacing w:before="100" w:after="0" w:line="240" w:lineRule="auto"/>
      <w:ind w:left="216"/>
    </w:pPr>
  </w:style>
  <w:style w:type="paragraph" w:styleId="Footer">
    <w:name w:val="footer"/>
    <w:basedOn w:val="Normal"/>
    <w:link w:val="FooterChar"/>
    <w:uiPriority w:val="99"/>
    <w:unhideWhenUsed/>
    <w:rsid w:val="00FB2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7F"/>
  </w:style>
  <w:style w:type="table" w:styleId="ListTable6Colorful-Accent3">
    <w:name w:val="List Table 6 Colorful Accent 3"/>
    <w:basedOn w:val="TableNormal"/>
    <w:uiPriority w:val="51"/>
    <w:rsid w:val="00001504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paragraph" w:styleId="Revision">
    <w:name w:val="Revision"/>
    <w:hidden/>
    <w:uiPriority w:val="99"/>
    <w:semiHidden/>
    <w:rsid w:val="001103BB"/>
    <w:pPr>
      <w:spacing w:after="0" w:line="240" w:lineRule="auto"/>
    </w:pPr>
  </w:style>
  <w:style w:type="paragraph" w:customStyle="1" w:styleId="Level1">
    <w:name w:val="Level 1"/>
    <w:basedOn w:val="Normal"/>
    <w:uiPriority w:val="99"/>
    <w:rsid w:val="00F37E8D"/>
    <w:pPr>
      <w:widowControl w:val="0"/>
      <w:autoSpaceDE w:val="0"/>
      <w:autoSpaceDN w:val="0"/>
      <w:adjustRightInd w:val="0"/>
      <w:spacing w:after="0" w:line="240" w:lineRule="auto"/>
      <w:ind w:left="1152" w:hanging="252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55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554F"/>
  </w:style>
  <w:style w:type="numbering" w:customStyle="1" w:styleId="Style1">
    <w:name w:val="Style1"/>
    <w:uiPriority w:val="99"/>
    <w:rsid w:val="00E21F31"/>
    <w:pPr>
      <w:numPr>
        <w:numId w:val="9"/>
      </w:numPr>
    </w:pPr>
  </w:style>
  <w:style w:type="paragraph" w:styleId="List2">
    <w:name w:val="List 2"/>
    <w:basedOn w:val="Normal"/>
    <w:unhideWhenUsed/>
    <w:rsid w:val="003A0824"/>
    <w:pPr>
      <w:spacing w:after="180" w:line="264" w:lineRule="auto"/>
      <w:ind w:left="720" w:hanging="360"/>
    </w:pPr>
    <w:rPr>
      <w:rFonts w:ascii="Tw Cen MT" w:eastAsia="Tw Cen MT" w:hAnsi="Tw Cen MT" w:cs="Times New Roman"/>
      <w:sz w:val="23"/>
      <w:szCs w:val="20"/>
      <w:lang w:eastAsia="ja-JP"/>
    </w:rPr>
  </w:style>
  <w:style w:type="table" w:styleId="PlainTable5">
    <w:name w:val="Plain Table 5"/>
    <w:basedOn w:val="TableNormal"/>
    <w:uiPriority w:val="45"/>
    <w:rsid w:val="00F175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A4D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350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91BA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91BA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645A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uiPriority w:val="21"/>
    <w:qFormat/>
    <w:rsid w:val="00906B4A"/>
    <w:rPr>
      <w:color w:val="029676" w:themeColor="accent4"/>
    </w:rPr>
  </w:style>
  <w:style w:type="table" w:styleId="PlainTable4">
    <w:name w:val="Plain Table 4"/>
    <w:basedOn w:val="TableNormal"/>
    <w:uiPriority w:val="44"/>
    <w:rsid w:val="006D10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ummarybullets">
    <w:name w:val="summary bullets"/>
    <w:basedOn w:val="ListParagraph"/>
    <w:link w:val="summarybulletsChar"/>
    <w:qFormat/>
    <w:rsid w:val="00A106F9"/>
    <w:pPr>
      <w:numPr>
        <w:numId w:val="26"/>
      </w:numPr>
      <w:ind w:left="360"/>
    </w:pPr>
  </w:style>
  <w:style w:type="character" w:customStyle="1" w:styleId="summarybulletsChar">
    <w:name w:val="summary bullets Char"/>
    <w:basedOn w:val="ListParagraphChar"/>
    <w:link w:val="summarybullets"/>
    <w:rsid w:val="00A106F9"/>
  </w:style>
  <w:style w:type="paragraph" w:styleId="PlainText">
    <w:name w:val="Plain Text"/>
    <w:basedOn w:val="Normal"/>
    <w:link w:val="PlainTextChar"/>
    <w:uiPriority w:val="99"/>
    <w:semiHidden/>
    <w:unhideWhenUsed/>
    <w:rsid w:val="007D685D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85D"/>
    <w:rPr>
      <w:rFonts w:ascii="Calibri" w:eastAsia="Times New Roman" w:hAnsi="Calibri" w:cs="Calibri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C3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C34"/>
    <w:rPr>
      <w:i/>
      <w:iCs/>
      <w:color w:val="549E39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12C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2C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12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27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1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679089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2698196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7989603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38216815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48793504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54390315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86594739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8884861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94754392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  <w:div w:id="9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7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50876421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  <w:div w:id="19100745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8" w:color="000000"/>
            <w:bottom w:val="single" w:sz="6" w:space="0" w:color="000000"/>
            <w:right w:val="single" w:sz="6" w:space="0" w:color="000000"/>
          </w:divBdr>
        </w:div>
      </w:divsChild>
    </w:div>
    <w:div w:id="1063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0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6E3938D9A384E92016A0F5DA2B177" ma:contentTypeVersion="8" ma:contentTypeDescription="Create a new document." ma:contentTypeScope="" ma:versionID="3773b986192bfd9ae7fa30747b7a5555">
  <xsd:schema xmlns:xsd="http://www.w3.org/2001/XMLSchema" xmlns:xs="http://www.w3.org/2001/XMLSchema" xmlns:p="http://schemas.microsoft.com/office/2006/metadata/properties" xmlns:ns2="5ae649cd-35f9-4d50-ba80-dafe520fdddc" targetNamespace="http://schemas.microsoft.com/office/2006/metadata/properties" ma:root="true" ma:fieldsID="07c8888c7e8419e6f687e3c5f171f8a4" ns2:_="">
    <xsd:import namespace="5ae649cd-35f9-4d50-ba80-dafe520fd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649cd-35f9-4d50-ba80-dafe520fd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C5DF-741E-405C-B062-5B502FA69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649cd-35f9-4d50-ba80-dafe520fd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D79DF-3EC1-47F3-B270-85F974E08E51}">
  <ds:schemaRefs>
    <ds:schemaRef ds:uri="http://schemas.microsoft.com/office/2006/documentManagement/types"/>
    <ds:schemaRef ds:uri="http://purl.org/dc/terms/"/>
    <ds:schemaRef ds:uri="5ae649cd-35f9-4d50-ba80-dafe520fdddc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F4EDCA-FED4-449A-A0BA-9A5483BCD0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324B35-BA01-4BCD-B247-302E5DA8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our Community</vt:lpstr>
    </vt:vector>
  </TitlesOfParts>
  <Company/>
  <LinksUpToDate>false</LinksUpToDate>
  <CharactersWithSpaces>2754</CharactersWithSpaces>
  <SharedDoc>false</SharedDoc>
  <HLinks>
    <vt:vector size="474" baseType="variant">
      <vt:variant>
        <vt:i4>3866631</vt:i4>
      </vt:variant>
      <vt:variant>
        <vt:i4>387</vt:i4>
      </vt:variant>
      <vt:variant>
        <vt:i4>0</vt:i4>
      </vt:variant>
      <vt:variant>
        <vt:i4>5</vt:i4>
      </vt:variant>
      <vt:variant>
        <vt:lpwstr>https://www.surveymonkey.com/summary/axwwpVod545axfBF0DpNDHEzyc49og16kLJJ3_2BE7C1pB40m2H0oj9jpFB8eAMG6i</vt:lpwstr>
      </vt:variant>
      <vt:variant>
        <vt:lpwstr/>
      </vt:variant>
      <vt:variant>
        <vt:i4>2359334</vt:i4>
      </vt:variant>
      <vt:variant>
        <vt:i4>384</vt:i4>
      </vt:variant>
      <vt:variant>
        <vt:i4>0</vt:i4>
      </vt:variant>
      <vt:variant>
        <vt:i4>5</vt:i4>
      </vt:variant>
      <vt:variant>
        <vt:lpwstr>http://www.cityofkerk.com/</vt:lpwstr>
      </vt:variant>
      <vt:variant>
        <vt:lpwstr/>
      </vt:variant>
      <vt:variant>
        <vt:i4>524299</vt:i4>
      </vt:variant>
      <vt:variant>
        <vt:i4>381</vt:i4>
      </vt:variant>
      <vt:variant>
        <vt:i4>0</vt:i4>
      </vt:variant>
      <vt:variant>
        <vt:i4>5</vt:i4>
      </vt:variant>
      <vt:variant>
        <vt:lpwstr>javascript:OTM.Util.updateReportSetting(%22fid%22,%22-1%22);OTM.Util.zoomToFeature(%22zoom_to_selection%22,%222%22)</vt:lpwstr>
      </vt:variant>
      <vt:variant>
        <vt:lpwstr/>
      </vt:variant>
      <vt:variant>
        <vt:i4>5636145</vt:i4>
      </vt:variant>
      <vt:variant>
        <vt:i4>378</vt:i4>
      </vt:variant>
      <vt:variant>
        <vt:i4>0</vt:i4>
      </vt:variant>
      <vt:variant>
        <vt:i4>5</vt:i4>
      </vt:variant>
      <vt:variant>
        <vt:lpwstr>javascript:OTM.Util.updateReportSetting(%22fid%22,%2213050%22);OTM.Util.zoomToFeature(%22us_plc%22,%2213050%22)</vt:lpwstr>
      </vt:variant>
      <vt:variant>
        <vt:lpwstr/>
      </vt:variant>
      <vt:variant>
        <vt:i4>6225976</vt:i4>
      </vt:variant>
      <vt:variant>
        <vt:i4>375</vt:i4>
      </vt:variant>
      <vt:variant>
        <vt:i4>0</vt:i4>
      </vt:variant>
      <vt:variant>
        <vt:i4>5</vt:i4>
      </vt:variant>
      <vt:variant>
        <vt:lpwstr>javascript:OTM.Util.updateReportSetting(%22fid%22,%2212904%22);OTM.Util.zoomToFeature(%22us_plc%22,%2212904%22)</vt:lpwstr>
      </vt:variant>
      <vt:variant>
        <vt:lpwstr/>
      </vt:variant>
      <vt:variant>
        <vt:i4>5767231</vt:i4>
      </vt:variant>
      <vt:variant>
        <vt:i4>372</vt:i4>
      </vt:variant>
      <vt:variant>
        <vt:i4>0</vt:i4>
      </vt:variant>
      <vt:variant>
        <vt:i4>5</vt:i4>
      </vt:variant>
      <vt:variant>
        <vt:lpwstr>javascript:OTM.Util.updateReportSetting(%22fid%22,%2212857%22);OTM.Util.zoomToFeature(%22us_plc%22,%2212857%22)</vt:lpwstr>
      </vt:variant>
      <vt:variant>
        <vt:lpwstr/>
      </vt:variant>
      <vt:variant>
        <vt:i4>6225976</vt:i4>
      </vt:variant>
      <vt:variant>
        <vt:i4>369</vt:i4>
      </vt:variant>
      <vt:variant>
        <vt:i4>0</vt:i4>
      </vt:variant>
      <vt:variant>
        <vt:i4>5</vt:i4>
      </vt:variant>
      <vt:variant>
        <vt:lpwstr>javascript:OTM.Util.updateReportSetting(%22fid%22,%2212519%22);OTM.Util.zoomToFeature(%22us_plc%22,%2212519%22)</vt:lpwstr>
      </vt:variant>
      <vt:variant>
        <vt:lpwstr/>
      </vt:variant>
      <vt:variant>
        <vt:i4>5636145</vt:i4>
      </vt:variant>
      <vt:variant>
        <vt:i4>366</vt:i4>
      </vt:variant>
      <vt:variant>
        <vt:i4>0</vt:i4>
      </vt:variant>
      <vt:variant>
        <vt:i4>5</vt:i4>
      </vt:variant>
      <vt:variant>
        <vt:lpwstr>javascript:OTM.Util.updateReportSetting(%22fid%22,%2212523%22);OTM.Util.zoomToFeature(%22us_plc%22,%2212523%22)</vt:lpwstr>
      </vt:variant>
      <vt:variant>
        <vt:lpwstr/>
      </vt:variant>
      <vt:variant>
        <vt:i4>5832766</vt:i4>
      </vt:variant>
      <vt:variant>
        <vt:i4>363</vt:i4>
      </vt:variant>
      <vt:variant>
        <vt:i4>0</vt:i4>
      </vt:variant>
      <vt:variant>
        <vt:i4>5</vt:i4>
      </vt:variant>
      <vt:variant>
        <vt:lpwstr>javascript:OTM.Util.updateReportSetting(%22fid%22,%2212579%22);OTM.Util.zoomToFeature(%22us_plc%22,%2212579%22)</vt:lpwstr>
      </vt:variant>
      <vt:variant>
        <vt:lpwstr/>
      </vt:variant>
      <vt:variant>
        <vt:i4>6225976</vt:i4>
      </vt:variant>
      <vt:variant>
        <vt:i4>360</vt:i4>
      </vt:variant>
      <vt:variant>
        <vt:i4>0</vt:i4>
      </vt:variant>
      <vt:variant>
        <vt:i4>5</vt:i4>
      </vt:variant>
      <vt:variant>
        <vt:lpwstr>javascript:OTM.Util.updateReportSetting(%22fid%22,%2212951%22);OTM.Util.zoomToFeature(%22us_plc%22,%2212951%22)</vt:lpwstr>
      </vt:variant>
      <vt:variant>
        <vt:lpwstr/>
      </vt:variant>
      <vt:variant>
        <vt:i4>5636145</vt:i4>
      </vt:variant>
      <vt:variant>
        <vt:i4>357</vt:i4>
      </vt:variant>
      <vt:variant>
        <vt:i4>0</vt:i4>
      </vt:variant>
      <vt:variant>
        <vt:i4>5</vt:i4>
      </vt:variant>
      <vt:variant>
        <vt:lpwstr>javascript:OTM.Util.updateReportSetting(%22fid%22,%2212444%22);OTM.Util.zoomToFeature(%22us_plc%22,%2212444%22)</vt:lpwstr>
      </vt:variant>
      <vt:variant>
        <vt:lpwstr/>
      </vt:variant>
      <vt:variant>
        <vt:i4>5439540</vt:i4>
      </vt:variant>
      <vt:variant>
        <vt:i4>354</vt:i4>
      </vt:variant>
      <vt:variant>
        <vt:i4>0</vt:i4>
      </vt:variant>
      <vt:variant>
        <vt:i4>5</vt:i4>
      </vt:variant>
      <vt:variant>
        <vt:lpwstr>javascript:OTM.Util.updateReportSetting(%22fid%22,%2213257%22);OTM.Util.zoomToFeature(%22us_plc%22,%2213257%22)</vt:lpwstr>
      </vt:variant>
      <vt:variant>
        <vt:lpwstr/>
      </vt:variant>
      <vt:variant>
        <vt:i4>5701680</vt:i4>
      </vt:variant>
      <vt:variant>
        <vt:i4>351</vt:i4>
      </vt:variant>
      <vt:variant>
        <vt:i4>0</vt:i4>
      </vt:variant>
      <vt:variant>
        <vt:i4>5</vt:i4>
      </vt:variant>
      <vt:variant>
        <vt:lpwstr>javascript:OTM.Util.updateReportSetting(%22fid%22,%2212401%22);OTM.Util.zoomToFeature(%22us_plc%22,%2212401%22)</vt:lpwstr>
      </vt:variant>
      <vt:variant>
        <vt:lpwstr/>
      </vt:variant>
      <vt:variant>
        <vt:i4>7471223</vt:i4>
      </vt:variant>
      <vt:variant>
        <vt:i4>348</vt:i4>
      </vt:variant>
      <vt:variant>
        <vt:i4>0</vt:i4>
      </vt:variant>
      <vt:variant>
        <vt:i4>5</vt:i4>
      </vt:variant>
      <vt:variant>
        <vt:lpwstr>javascript:OTM.Util.updateReportSetting(%22characteristic%22,%22detail:ce03%22)</vt:lpwstr>
      </vt:variant>
      <vt:variant>
        <vt:lpwstr/>
      </vt:variant>
      <vt:variant>
        <vt:i4>7471222</vt:i4>
      </vt:variant>
      <vt:variant>
        <vt:i4>345</vt:i4>
      </vt:variant>
      <vt:variant>
        <vt:i4>0</vt:i4>
      </vt:variant>
      <vt:variant>
        <vt:i4>5</vt:i4>
      </vt:variant>
      <vt:variant>
        <vt:lpwstr>javascript:OTM.Util.updateReportSetting(%22characteristic%22,%22detail:ce02%22)</vt:lpwstr>
      </vt:variant>
      <vt:variant>
        <vt:lpwstr/>
      </vt:variant>
      <vt:variant>
        <vt:i4>7471221</vt:i4>
      </vt:variant>
      <vt:variant>
        <vt:i4>342</vt:i4>
      </vt:variant>
      <vt:variant>
        <vt:i4>0</vt:i4>
      </vt:variant>
      <vt:variant>
        <vt:i4>5</vt:i4>
      </vt:variant>
      <vt:variant>
        <vt:lpwstr>javascript:OTM.Util.updateReportSetting(%22characteristic%22,%22detail:ce01%22)</vt:lpwstr>
      </vt:variant>
      <vt:variant>
        <vt:lpwstr/>
      </vt:variant>
      <vt:variant>
        <vt:i4>7733269</vt:i4>
      </vt:variant>
      <vt:variant>
        <vt:i4>339</vt:i4>
      </vt:variant>
      <vt:variant>
        <vt:i4>0</vt:i4>
      </vt:variant>
      <vt:variant>
        <vt:i4>5</vt:i4>
      </vt:variant>
      <vt:variant>
        <vt:lpwstr>http://en.wikipedia.org/wiki/Discouraged_worker</vt:lpwstr>
      </vt:variant>
      <vt:variant>
        <vt:lpwstr/>
      </vt:variant>
      <vt:variant>
        <vt:i4>1638457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_Toc33694286</vt:lpwstr>
      </vt:variant>
      <vt:variant>
        <vt:i4>1703993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_Toc33694285</vt:lpwstr>
      </vt:variant>
      <vt:variant>
        <vt:i4>1769529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_Toc33694284</vt:lpwstr>
      </vt:variant>
      <vt:variant>
        <vt:i4>1835065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_Toc33694283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_Toc33694282</vt:lpwstr>
      </vt:variant>
      <vt:variant>
        <vt:i4>1966137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_Toc33694281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_Toc33694280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_Toc33694279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_Toc33694278</vt:lpwstr>
      </vt:variant>
      <vt:variant>
        <vt:i4>1572918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_Toc33694277</vt:lpwstr>
      </vt:variant>
      <vt:variant>
        <vt:i4>1638454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_Toc33694276</vt:lpwstr>
      </vt:variant>
      <vt:variant>
        <vt:i4>1703990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_Toc33694275</vt:lpwstr>
      </vt:variant>
      <vt:variant>
        <vt:i4>1769526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_Toc33694274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_Toc33694273</vt:lpwstr>
      </vt:variant>
      <vt:variant>
        <vt:i4>1900598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_Toc33694272</vt:lpwstr>
      </vt:variant>
      <vt:variant>
        <vt:i4>1966134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_Toc33694271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_Toc33694270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_Toc33694269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_Toc33694268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_Toc33694267</vt:lpwstr>
      </vt:variant>
      <vt:variant>
        <vt:i4>1638455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_Toc33694266</vt:lpwstr>
      </vt:variant>
      <vt:variant>
        <vt:i4>1703991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_Toc33694265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_Toc33694264</vt:lpwstr>
      </vt:variant>
      <vt:variant>
        <vt:i4>1835063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_Toc33694263</vt:lpwstr>
      </vt:variant>
      <vt:variant>
        <vt:i4>1900599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_Toc33694262</vt:lpwstr>
      </vt:variant>
      <vt:variant>
        <vt:i4>1966135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_Toc33694261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_Toc33694260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_Toc33694259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_Toc33694258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_Toc33694257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_Toc33694256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_Toc33694255</vt:lpwstr>
      </vt:variant>
      <vt:variant>
        <vt:i4>1769524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_Toc33694254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_Toc33694253</vt:lpwstr>
      </vt:variant>
      <vt:variant>
        <vt:i4>1900596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_Toc33694252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_Toc33694251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_Toc33694250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_Toc33694249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_Toc33694248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_Toc33694247</vt:lpwstr>
      </vt:variant>
      <vt:variant>
        <vt:i4>1638453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_Toc33694246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_Toc33694245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_Toc33694244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_Toc33694243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_Toc33694242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_Toc33694241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_Toc33694240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_Toc33694239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_Toc33694238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_Toc33694237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_Toc33694236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_Toc33694235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_Toc33694234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_Toc33694233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_Toc33694232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_Toc33694231</vt:lpwstr>
      </vt:variant>
      <vt:variant>
        <vt:i4>1179720</vt:i4>
      </vt:variant>
      <vt:variant>
        <vt:i4>15</vt:i4>
      </vt:variant>
      <vt:variant>
        <vt:i4>0</vt:i4>
      </vt:variant>
      <vt:variant>
        <vt:i4>5</vt:i4>
      </vt:variant>
      <vt:variant>
        <vt:lpwstr>https://mn.gov/deed/newscenter/publications/trends/june-2017/drivers-seat.jsp</vt:lpwstr>
      </vt:variant>
      <vt:variant>
        <vt:lpwstr/>
      </vt:variant>
      <vt:variant>
        <vt:i4>5832777</vt:i4>
      </vt:variant>
      <vt:variant>
        <vt:i4>12</vt:i4>
      </vt:variant>
      <vt:variant>
        <vt:i4>0</vt:i4>
      </vt:variant>
      <vt:variant>
        <vt:i4>5</vt:i4>
      </vt:variant>
      <vt:variant>
        <vt:lpwstr>https://headwaterseconomics.org/tools/economic-profile-system/about/</vt:lpwstr>
      </vt:variant>
      <vt:variant>
        <vt:lpwstr/>
      </vt:variant>
      <vt:variant>
        <vt:i4>6488132</vt:i4>
      </vt:variant>
      <vt:variant>
        <vt:i4>9</vt:i4>
      </vt:variant>
      <vt:variant>
        <vt:i4>0</vt:i4>
      </vt:variant>
      <vt:variant>
        <vt:i4>5</vt:i4>
      </vt:variant>
      <vt:variant>
        <vt:lpwstr>https://mn.gov/deed/assets/rp_edr6w_2017_tcm1045-133259.pdf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https://mn.gov/deed/data/data-tools/oes/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https://onthemap.ces.census.gov/</vt:lpwstr>
      </vt:variant>
      <vt:variant>
        <vt:lpwstr/>
      </vt:variant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http://www.statsamerica.org/town/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our Community</dc:title>
  <dc:subject/>
  <dc:creator>conference</dc:creator>
  <cp:keywords/>
  <dc:description/>
  <cp:lastModifiedBy>Kristi Fernholz</cp:lastModifiedBy>
  <cp:revision>2</cp:revision>
  <cp:lastPrinted>2020-04-09T22:15:00Z</cp:lastPrinted>
  <dcterms:created xsi:type="dcterms:W3CDTF">2020-08-19T17:01:00Z</dcterms:created>
  <dcterms:modified xsi:type="dcterms:W3CDTF">2020-08-19T17:01:00Z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0x010100F726E3938D9A384E92016A0F5DA2B177</vt:lpwstr>
  </property>
</Properties>
</file>